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4616C873" w:rsidR="00383BB6" w:rsidRPr="00EA2128" w:rsidRDefault="00383BB6" w:rsidP="00383BB6">
      <w:pPr>
        <w:ind w:left="672" w:firstLine="2160"/>
        <w:jc w:val="both"/>
        <w:rPr>
          <w:rFonts w:ascii="Arial" w:hAnsi="Arial" w:cs="Arial"/>
          <w:b/>
          <w:bCs/>
          <w:sz w:val="26"/>
          <w:szCs w:val="26"/>
          <w:shd w:val="clear" w:color="auto" w:fill="FFFF0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 xml:space="preserve">ATA Nº </w:t>
      </w:r>
      <w:r w:rsidR="00B64BFD"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40</w:t>
      </w:r>
      <w:r>
        <w:rPr>
          <w:rFonts w:ascii="Times New Roman" w:hAnsi="Times New Roman"/>
          <w:b/>
          <w:bCs/>
          <w:sz w:val="36"/>
          <w:szCs w:val="36"/>
          <w:shd w:val="clear" w:color="auto" w:fill="FFFF00"/>
        </w:rPr>
        <w:t>/2024</w:t>
      </w:r>
    </w:p>
    <w:p w14:paraId="4C388AC8" w14:textId="3BA3DC80" w:rsidR="000C3FBD" w:rsidRDefault="00383BB6" w:rsidP="00B573A2">
      <w:pPr>
        <w:ind w:right="27"/>
        <w:jc w:val="both"/>
        <w:rPr>
          <w:rFonts w:ascii="Arial" w:hAnsi="Arial" w:cs="Arial"/>
          <w:sz w:val="26"/>
          <w:szCs w:val="26"/>
        </w:rPr>
      </w:pPr>
      <w:r w:rsidRPr="00EA2128">
        <w:rPr>
          <w:rFonts w:ascii="Arial" w:eastAsia="SimSun" w:hAnsi="Arial" w:cs="Arial"/>
          <w:sz w:val="26"/>
          <w:szCs w:val="26"/>
        </w:rPr>
        <w:t xml:space="preserve">Aos </w:t>
      </w:r>
      <w:r w:rsidR="00B64BFD" w:rsidRPr="00EA2128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 xml:space="preserve">03 </w:t>
      </w:r>
      <w:r w:rsidRPr="00EA2128">
        <w:rPr>
          <w:rFonts w:ascii="Arial" w:eastAsia="SimSun" w:hAnsi="Arial" w:cs="Arial"/>
          <w:sz w:val="26"/>
          <w:szCs w:val="26"/>
        </w:rPr>
        <w:t>(</w:t>
      </w:r>
      <w:r w:rsidR="00B64BFD" w:rsidRPr="00EA2128">
        <w:rPr>
          <w:rFonts w:ascii="Arial" w:eastAsia="SimSun" w:hAnsi="Arial" w:cs="Arial"/>
          <w:i/>
          <w:iCs/>
          <w:sz w:val="26"/>
          <w:szCs w:val="26"/>
        </w:rPr>
        <w:t>três</w:t>
      </w:r>
      <w:r w:rsidRPr="00EA2128">
        <w:rPr>
          <w:rFonts w:ascii="Arial" w:eastAsia="SimSun" w:hAnsi="Arial" w:cs="Arial"/>
          <w:sz w:val="26"/>
          <w:szCs w:val="26"/>
        </w:rPr>
        <w:t>) dias do mês de</w:t>
      </w:r>
      <w:r w:rsidRPr="00EA2128">
        <w:rPr>
          <w:rFonts w:ascii="Arial" w:eastAsia="SimSun" w:hAnsi="Arial" w:cs="Arial"/>
          <w:b/>
          <w:bCs/>
          <w:sz w:val="26"/>
          <w:szCs w:val="26"/>
        </w:rPr>
        <w:t xml:space="preserve"> </w:t>
      </w:r>
      <w:r w:rsidR="00B64BFD" w:rsidRPr="00EA2128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>Dezembro</w:t>
      </w:r>
      <w:r w:rsidRPr="00EA2128">
        <w:rPr>
          <w:rFonts w:ascii="Arial" w:eastAsia="SimSun" w:hAnsi="Arial" w:cs="Arial"/>
          <w:b/>
          <w:bCs/>
          <w:sz w:val="26"/>
          <w:szCs w:val="26"/>
          <w:shd w:val="clear" w:color="auto" w:fill="FFFF00"/>
        </w:rPr>
        <w:t xml:space="preserve"> </w:t>
      </w:r>
      <w:r w:rsidRPr="00EA2128">
        <w:rPr>
          <w:rFonts w:ascii="Arial" w:eastAsia="SimSun" w:hAnsi="Arial" w:cs="Arial"/>
          <w:sz w:val="26"/>
          <w:szCs w:val="26"/>
        </w:rPr>
        <w:t xml:space="preserve">do ano de dois mil e vinte e quatro (2024), com início no horário das </w:t>
      </w:r>
      <w:r w:rsidRPr="00EA2128">
        <w:rPr>
          <w:rFonts w:ascii="Arial" w:eastAsia="SimSun" w:hAnsi="Arial" w:cs="Arial"/>
          <w:b/>
          <w:bCs/>
          <w:sz w:val="26"/>
          <w:szCs w:val="26"/>
        </w:rPr>
        <w:t xml:space="preserve">19:00 </w:t>
      </w:r>
      <w:r w:rsidRPr="00EA2128">
        <w:rPr>
          <w:rFonts w:ascii="Arial" w:eastAsia="SimSun" w:hAnsi="Arial" w:cs="Arial"/>
          <w:sz w:val="26"/>
          <w:szCs w:val="26"/>
        </w:rPr>
        <w:t>(</w:t>
      </w:r>
      <w:r w:rsidRPr="00EA2128">
        <w:rPr>
          <w:rFonts w:ascii="Arial" w:eastAsia="SimSun" w:hAnsi="Arial" w:cs="Arial"/>
          <w:i/>
          <w:iCs/>
          <w:sz w:val="26"/>
          <w:szCs w:val="26"/>
        </w:rPr>
        <w:t>dezenove</w:t>
      </w:r>
      <w:r w:rsidRPr="00EA2128">
        <w:rPr>
          <w:rFonts w:ascii="Arial" w:eastAsia="SimSun" w:hAnsi="Arial" w:cs="Arial"/>
          <w:sz w:val="26"/>
          <w:szCs w:val="26"/>
        </w:rPr>
        <w:t>) horas, reuniu-se, em</w:t>
      </w:r>
      <w:r w:rsidRPr="00EA2128">
        <w:rPr>
          <w:rFonts w:ascii="Arial" w:eastAsia="SimSun" w:hAnsi="Arial" w:cs="Arial"/>
          <w:b/>
          <w:bCs/>
          <w:sz w:val="26"/>
          <w:szCs w:val="26"/>
        </w:rPr>
        <w:t xml:space="preserve"> Sessão Ordinária</w:t>
      </w:r>
      <w:r w:rsidRPr="00EA2128">
        <w:rPr>
          <w:rFonts w:ascii="Arial" w:eastAsia="SimSun" w:hAnsi="Arial" w:cs="Arial"/>
          <w:sz w:val="26"/>
          <w:szCs w:val="26"/>
        </w:rPr>
        <w:t xml:space="preserve">, o Poder Legislativo Municipal, sob a Presidência do Vereador </w:t>
      </w:r>
      <w:r w:rsidRPr="00EA2128">
        <w:rPr>
          <w:rFonts w:ascii="Arial" w:eastAsia="SimSun" w:hAnsi="Arial" w:cs="Arial"/>
          <w:b/>
          <w:sz w:val="26"/>
          <w:szCs w:val="26"/>
        </w:rPr>
        <w:t>RONY STÖHR</w:t>
      </w:r>
      <w:r w:rsidRPr="00EA2128">
        <w:rPr>
          <w:rFonts w:ascii="Arial" w:eastAsia="SimSun" w:hAnsi="Arial" w:cs="Arial"/>
          <w:sz w:val="26"/>
          <w:szCs w:val="26"/>
        </w:rPr>
        <w:t xml:space="preserve">. </w:t>
      </w:r>
      <w:r w:rsidR="00B64BFD" w:rsidRPr="00EA2128">
        <w:rPr>
          <w:rFonts w:ascii="Arial" w:hAnsi="Arial" w:cs="Arial"/>
          <w:sz w:val="26"/>
          <w:szCs w:val="26"/>
        </w:rPr>
        <w:t xml:space="preserve">Verificando a presença da totalidade dos Vereadores, </w:t>
      </w:r>
      <w:r w:rsidR="00B64BFD" w:rsidRPr="00EA2128">
        <w:rPr>
          <w:rFonts w:ascii="Arial" w:hAnsi="Arial" w:cs="Arial"/>
          <w:b/>
          <w:i/>
          <w:sz w:val="26"/>
          <w:szCs w:val="26"/>
        </w:rPr>
        <w:t>“invocando a proteção de Deus</w:t>
      </w:r>
      <w:r w:rsidR="00B64BFD" w:rsidRPr="00EA2128">
        <w:rPr>
          <w:rFonts w:ascii="Arial" w:hAnsi="Arial" w:cs="Arial"/>
          <w:sz w:val="26"/>
          <w:szCs w:val="26"/>
        </w:rPr>
        <w:t xml:space="preserve">”, declarou aberto os trabalhos da presente Sessão. Na oportunidade, registramos a presença dos servidores Carmen Regina </w:t>
      </w:r>
      <w:proofErr w:type="spellStart"/>
      <w:r w:rsidR="00B64BFD" w:rsidRPr="00EA2128">
        <w:rPr>
          <w:rFonts w:ascii="Arial" w:hAnsi="Arial" w:cs="Arial"/>
          <w:sz w:val="26"/>
          <w:szCs w:val="26"/>
        </w:rPr>
        <w:t>Bohn</w:t>
      </w:r>
      <w:proofErr w:type="spellEnd"/>
      <w:r w:rsidR="00B64BFD" w:rsidRPr="00EA212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4BFD" w:rsidRPr="00EA2128">
        <w:rPr>
          <w:rFonts w:ascii="Arial" w:hAnsi="Arial" w:cs="Arial"/>
          <w:sz w:val="26"/>
          <w:szCs w:val="26"/>
        </w:rPr>
        <w:t>Seidel</w:t>
      </w:r>
      <w:proofErr w:type="spellEnd"/>
      <w:r w:rsidR="00B64BFD" w:rsidRPr="00EA2128">
        <w:rPr>
          <w:rFonts w:ascii="Arial" w:hAnsi="Arial" w:cs="Arial"/>
          <w:sz w:val="26"/>
          <w:szCs w:val="26"/>
        </w:rPr>
        <w:t xml:space="preserve"> (</w:t>
      </w:r>
      <w:r w:rsidR="00B64BFD" w:rsidRPr="00EA2128">
        <w:rPr>
          <w:rFonts w:ascii="Arial" w:hAnsi="Arial" w:cs="Arial"/>
          <w:i/>
          <w:iCs/>
          <w:sz w:val="26"/>
          <w:szCs w:val="26"/>
        </w:rPr>
        <w:t>Assessora do Legislativo</w:t>
      </w:r>
      <w:r w:rsidR="00B64BFD" w:rsidRPr="00EA2128">
        <w:rPr>
          <w:rFonts w:ascii="Arial" w:hAnsi="Arial" w:cs="Arial"/>
          <w:sz w:val="26"/>
          <w:szCs w:val="26"/>
        </w:rPr>
        <w:t xml:space="preserve">), </w:t>
      </w:r>
      <w:proofErr w:type="spellStart"/>
      <w:r w:rsidR="00B64BFD" w:rsidRPr="00EA2128">
        <w:rPr>
          <w:rFonts w:ascii="Arial" w:hAnsi="Arial" w:cs="Arial"/>
          <w:sz w:val="26"/>
          <w:szCs w:val="26"/>
        </w:rPr>
        <w:t>Liziane</w:t>
      </w:r>
      <w:proofErr w:type="spellEnd"/>
      <w:r w:rsidR="00B64BFD" w:rsidRPr="00EA2128">
        <w:rPr>
          <w:rFonts w:ascii="Arial" w:hAnsi="Arial" w:cs="Arial"/>
          <w:sz w:val="26"/>
          <w:szCs w:val="26"/>
        </w:rPr>
        <w:t xml:space="preserve"> Beatriz </w:t>
      </w:r>
      <w:proofErr w:type="spellStart"/>
      <w:r w:rsidR="00B64BFD" w:rsidRPr="00EA2128">
        <w:rPr>
          <w:rFonts w:ascii="Arial" w:hAnsi="Arial" w:cs="Arial"/>
          <w:sz w:val="26"/>
          <w:szCs w:val="26"/>
        </w:rPr>
        <w:t>Heissler</w:t>
      </w:r>
      <w:proofErr w:type="spellEnd"/>
      <w:r w:rsidR="00B64BFD" w:rsidRPr="00EA2128">
        <w:rPr>
          <w:rFonts w:ascii="Arial" w:hAnsi="Arial" w:cs="Arial"/>
          <w:sz w:val="26"/>
          <w:szCs w:val="26"/>
        </w:rPr>
        <w:t xml:space="preserve"> (</w:t>
      </w:r>
      <w:r w:rsidR="00B64BFD" w:rsidRPr="00EA2128">
        <w:rPr>
          <w:rFonts w:ascii="Arial" w:hAnsi="Arial" w:cs="Arial"/>
          <w:i/>
          <w:iCs/>
          <w:sz w:val="26"/>
          <w:szCs w:val="26"/>
        </w:rPr>
        <w:t>Assessora Jurídica do Legislativo</w:t>
      </w:r>
      <w:r w:rsidR="00B64BFD" w:rsidRPr="00EA2128">
        <w:rPr>
          <w:rFonts w:ascii="Arial" w:hAnsi="Arial" w:cs="Arial"/>
          <w:sz w:val="26"/>
          <w:szCs w:val="26"/>
        </w:rPr>
        <w:t xml:space="preserve">) e </w:t>
      </w:r>
      <w:proofErr w:type="spellStart"/>
      <w:r w:rsidR="00B64BFD" w:rsidRPr="00EA2128">
        <w:rPr>
          <w:rFonts w:ascii="Arial" w:hAnsi="Arial" w:cs="Arial"/>
          <w:sz w:val="26"/>
          <w:szCs w:val="26"/>
        </w:rPr>
        <w:t>Jaiê</w:t>
      </w:r>
      <w:proofErr w:type="spellEnd"/>
      <w:r w:rsidR="00B64BFD" w:rsidRPr="00EA2128">
        <w:rPr>
          <w:rFonts w:ascii="Arial" w:hAnsi="Arial" w:cs="Arial"/>
          <w:sz w:val="26"/>
          <w:szCs w:val="26"/>
        </w:rPr>
        <w:t xml:space="preserve"> Davi </w:t>
      </w:r>
      <w:proofErr w:type="spellStart"/>
      <w:r w:rsidR="00B64BFD" w:rsidRPr="00EA2128">
        <w:rPr>
          <w:rFonts w:ascii="Arial" w:hAnsi="Arial" w:cs="Arial"/>
          <w:sz w:val="26"/>
          <w:szCs w:val="26"/>
        </w:rPr>
        <w:t>Puhl</w:t>
      </w:r>
      <w:proofErr w:type="spellEnd"/>
      <w:r w:rsidR="00B64BFD" w:rsidRPr="00EA2128">
        <w:rPr>
          <w:rFonts w:ascii="Arial" w:hAnsi="Arial" w:cs="Arial"/>
          <w:sz w:val="26"/>
          <w:szCs w:val="26"/>
        </w:rPr>
        <w:t xml:space="preserve"> (</w:t>
      </w:r>
      <w:r w:rsidR="00B64BFD" w:rsidRPr="00EA2128">
        <w:rPr>
          <w:rFonts w:ascii="Arial" w:hAnsi="Arial" w:cs="Arial"/>
          <w:i/>
          <w:iCs/>
          <w:sz w:val="26"/>
          <w:szCs w:val="26"/>
        </w:rPr>
        <w:t>Assessor de Imprensa do Legislativo</w:t>
      </w:r>
      <w:r w:rsidR="00B64BFD" w:rsidRPr="00EA2128">
        <w:rPr>
          <w:rFonts w:ascii="Arial" w:hAnsi="Arial" w:cs="Arial"/>
          <w:sz w:val="26"/>
          <w:szCs w:val="26"/>
        </w:rPr>
        <w:t xml:space="preserve">). Na </w:t>
      </w:r>
      <w:proofErr w:type="spellStart"/>
      <w:r w:rsidR="00B64BFD" w:rsidRPr="00EA2128">
        <w:rPr>
          <w:rFonts w:ascii="Arial" w:hAnsi="Arial" w:cs="Arial"/>
          <w:sz w:val="26"/>
          <w:szCs w:val="26"/>
        </w:rPr>
        <w:t>platéia</w:t>
      </w:r>
      <w:proofErr w:type="spellEnd"/>
      <w:r w:rsidR="00B64BFD" w:rsidRPr="00EA2128">
        <w:rPr>
          <w:rFonts w:ascii="Arial" w:hAnsi="Arial" w:cs="Arial"/>
          <w:sz w:val="26"/>
          <w:szCs w:val="26"/>
        </w:rPr>
        <w:t xml:space="preserve">, registramos a presença de </w:t>
      </w:r>
      <w:proofErr w:type="spellStart"/>
      <w:r w:rsidR="00B64BFD" w:rsidRPr="00EA2128">
        <w:rPr>
          <w:rFonts w:ascii="Arial" w:hAnsi="Arial" w:cs="Arial"/>
          <w:sz w:val="26"/>
          <w:szCs w:val="26"/>
        </w:rPr>
        <w:t>Elstor</w:t>
      </w:r>
      <w:proofErr w:type="spellEnd"/>
      <w:r w:rsidR="00B64BFD" w:rsidRPr="00EA212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4BFD" w:rsidRPr="00EA2128">
        <w:rPr>
          <w:rFonts w:ascii="Arial" w:hAnsi="Arial" w:cs="Arial"/>
          <w:sz w:val="26"/>
          <w:szCs w:val="26"/>
        </w:rPr>
        <w:t>Heinen</w:t>
      </w:r>
      <w:proofErr w:type="spellEnd"/>
      <w:r w:rsidR="00B64BFD" w:rsidRPr="00EA2128">
        <w:rPr>
          <w:rFonts w:ascii="Arial" w:hAnsi="Arial" w:cs="Arial"/>
          <w:sz w:val="26"/>
          <w:szCs w:val="26"/>
        </w:rPr>
        <w:t xml:space="preserve"> “</w:t>
      </w:r>
      <w:proofErr w:type="spellStart"/>
      <w:r w:rsidR="00B64BFD" w:rsidRPr="00EA2128">
        <w:rPr>
          <w:rFonts w:ascii="Arial" w:hAnsi="Arial" w:cs="Arial"/>
          <w:sz w:val="26"/>
          <w:szCs w:val="26"/>
        </w:rPr>
        <w:t>Tóya</w:t>
      </w:r>
      <w:proofErr w:type="spellEnd"/>
      <w:r w:rsidR="00B64BFD" w:rsidRPr="00EA2128">
        <w:rPr>
          <w:rFonts w:ascii="Arial" w:hAnsi="Arial" w:cs="Arial"/>
          <w:sz w:val="26"/>
          <w:szCs w:val="26"/>
        </w:rPr>
        <w:t xml:space="preserve">” </w:t>
      </w:r>
      <w:r w:rsidR="00B64BFD" w:rsidRPr="00EA2128">
        <w:rPr>
          <w:rFonts w:ascii="Arial" w:hAnsi="Arial" w:cs="Arial"/>
          <w:i/>
          <w:sz w:val="26"/>
          <w:szCs w:val="26"/>
        </w:rPr>
        <w:t>(Vereador eleito para legislatura 2025/2028</w:t>
      </w:r>
      <w:r w:rsidR="00B64BFD" w:rsidRPr="00EA2128">
        <w:rPr>
          <w:rFonts w:ascii="Arial" w:hAnsi="Arial" w:cs="Arial"/>
          <w:sz w:val="26"/>
          <w:szCs w:val="26"/>
        </w:rPr>
        <w:t>)</w:t>
      </w:r>
      <w:r w:rsidR="00B64BFD" w:rsidRPr="00EA2128">
        <w:rPr>
          <w:rFonts w:ascii="Arial" w:hAnsi="Arial" w:cs="Arial"/>
          <w:sz w:val="26"/>
          <w:szCs w:val="26"/>
        </w:rPr>
        <w:t xml:space="preserve"> </w:t>
      </w:r>
      <w:r w:rsidR="00B64BFD" w:rsidRPr="00EA2128">
        <w:rPr>
          <w:rFonts w:ascii="Arial" w:hAnsi="Arial" w:cs="Arial"/>
          <w:sz w:val="26"/>
          <w:szCs w:val="26"/>
        </w:rPr>
        <w:t xml:space="preserve">e </w:t>
      </w:r>
      <w:r w:rsidR="00B64BFD" w:rsidRPr="00EA2128">
        <w:rPr>
          <w:rFonts w:ascii="Arial" w:hAnsi="Arial" w:cs="Arial"/>
          <w:sz w:val="26"/>
          <w:szCs w:val="26"/>
        </w:rPr>
        <w:t xml:space="preserve">Jair </w:t>
      </w:r>
      <w:proofErr w:type="spellStart"/>
      <w:r w:rsidR="00B64BFD" w:rsidRPr="00EA2128">
        <w:rPr>
          <w:rFonts w:ascii="Arial" w:hAnsi="Arial" w:cs="Arial"/>
          <w:sz w:val="26"/>
          <w:szCs w:val="26"/>
        </w:rPr>
        <w:t>Bogorni</w:t>
      </w:r>
      <w:proofErr w:type="spellEnd"/>
      <w:r w:rsidR="00B64BFD" w:rsidRPr="00EA2128">
        <w:rPr>
          <w:rFonts w:ascii="Arial" w:hAnsi="Arial" w:cs="Arial"/>
          <w:sz w:val="26"/>
          <w:szCs w:val="26"/>
        </w:rPr>
        <w:t xml:space="preserve"> (suplente eleito)</w:t>
      </w:r>
      <w:r w:rsidR="00B64BFD" w:rsidRPr="00EA2128">
        <w:rPr>
          <w:rFonts w:ascii="Arial" w:hAnsi="Arial" w:cs="Arial"/>
          <w:sz w:val="26"/>
          <w:szCs w:val="26"/>
        </w:rPr>
        <w:t xml:space="preserve">. Inicialmente, atendendo </w:t>
      </w:r>
      <w:proofErr w:type="spellStart"/>
      <w:r w:rsidR="00B64BFD" w:rsidRPr="00EA2128">
        <w:rPr>
          <w:rFonts w:ascii="Arial" w:hAnsi="Arial" w:cs="Arial"/>
          <w:sz w:val="26"/>
          <w:szCs w:val="26"/>
        </w:rPr>
        <w:t>a</w:t>
      </w:r>
      <w:proofErr w:type="spellEnd"/>
      <w:r w:rsidR="00B64BFD" w:rsidRPr="00EA2128">
        <w:rPr>
          <w:rFonts w:ascii="Arial" w:hAnsi="Arial" w:cs="Arial"/>
          <w:sz w:val="26"/>
          <w:szCs w:val="26"/>
        </w:rPr>
        <w:t xml:space="preserve"> solicitação do senhor Presidente, a Vereadora </w:t>
      </w:r>
      <w:r w:rsidR="00B64BFD" w:rsidRPr="00EA2128">
        <w:rPr>
          <w:rFonts w:ascii="Arial" w:hAnsi="Arial" w:cs="Arial"/>
          <w:b/>
          <w:sz w:val="26"/>
          <w:szCs w:val="26"/>
        </w:rPr>
        <w:t xml:space="preserve">Marcela </w:t>
      </w:r>
      <w:proofErr w:type="spellStart"/>
      <w:r w:rsidR="00B64BFD" w:rsidRPr="00EA2128">
        <w:rPr>
          <w:rFonts w:ascii="Arial" w:hAnsi="Arial" w:cs="Arial"/>
          <w:b/>
          <w:sz w:val="26"/>
          <w:szCs w:val="26"/>
        </w:rPr>
        <w:t>Machry</w:t>
      </w:r>
      <w:proofErr w:type="spellEnd"/>
      <w:r w:rsidR="00B64BFD" w:rsidRPr="00EA2128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B64BFD" w:rsidRPr="00EA2128">
        <w:rPr>
          <w:rFonts w:ascii="Arial" w:hAnsi="Arial" w:cs="Arial"/>
          <w:b/>
          <w:sz w:val="26"/>
          <w:szCs w:val="26"/>
        </w:rPr>
        <w:t>Eggers</w:t>
      </w:r>
      <w:proofErr w:type="spellEnd"/>
      <w:r w:rsidR="00B64BFD" w:rsidRPr="00EA2128">
        <w:rPr>
          <w:rFonts w:ascii="Arial" w:hAnsi="Arial" w:cs="Arial"/>
          <w:sz w:val="26"/>
          <w:szCs w:val="26"/>
        </w:rPr>
        <w:t>, 1ª</w:t>
      </w:r>
      <w:r w:rsidR="00B64BFD" w:rsidRPr="00EA2128">
        <w:rPr>
          <w:rFonts w:ascii="Arial" w:eastAsia="SimSun" w:hAnsi="Arial" w:cs="Arial"/>
          <w:bCs/>
          <w:sz w:val="26"/>
          <w:szCs w:val="26"/>
        </w:rPr>
        <w:t xml:space="preserve"> Secretária da Mesa,</w:t>
      </w:r>
      <w:r w:rsidR="00B64BFD" w:rsidRPr="00EA2128">
        <w:rPr>
          <w:rFonts w:ascii="Arial" w:eastAsia="SimSun" w:hAnsi="Arial" w:cs="Arial"/>
          <w:sz w:val="26"/>
          <w:szCs w:val="26"/>
        </w:rPr>
        <w:t xml:space="preserve"> </w:t>
      </w:r>
      <w:r w:rsidR="00B64BFD" w:rsidRPr="00EA2128">
        <w:rPr>
          <w:rFonts w:ascii="Arial" w:hAnsi="Arial" w:cs="Arial"/>
          <w:sz w:val="26"/>
          <w:szCs w:val="26"/>
        </w:rPr>
        <w:t xml:space="preserve">prosseguiu com a leitura da </w:t>
      </w:r>
      <w:r w:rsidR="00B64BFD" w:rsidRPr="00EA2128">
        <w:rPr>
          <w:rFonts w:ascii="Arial" w:hAnsi="Arial" w:cs="Arial"/>
          <w:b/>
          <w:bCs/>
          <w:sz w:val="26"/>
          <w:szCs w:val="26"/>
        </w:rPr>
        <w:t>Ata Nº 3</w:t>
      </w:r>
      <w:r w:rsidR="00B64BFD" w:rsidRPr="00EA2128">
        <w:rPr>
          <w:rFonts w:ascii="Arial" w:hAnsi="Arial" w:cs="Arial"/>
          <w:b/>
          <w:bCs/>
          <w:sz w:val="26"/>
          <w:szCs w:val="26"/>
        </w:rPr>
        <w:t>9</w:t>
      </w:r>
      <w:r w:rsidR="00B64BFD" w:rsidRPr="00EA2128">
        <w:rPr>
          <w:rFonts w:ascii="Arial" w:hAnsi="Arial" w:cs="Arial"/>
          <w:b/>
          <w:bCs/>
          <w:sz w:val="26"/>
          <w:szCs w:val="26"/>
        </w:rPr>
        <w:t>/2024</w:t>
      </w:r>
      <w:r w:rsidR="00B64BFD" w:rsidRPr="00EA2128">
        <w:rPr>
          <w:rFonts w:ascii="Arial" w:hAnsi="Arial" w:cs="Arial"/>
          <w:sz w:val="26"/>
          <w:szCs w:val="26"/>
        </w:rPr>
        <w:t xml:space="preserve">, da </w:t>
      </w:r>
      <w:r w:rsidR="00B64BFD" w:rsidRPr="00EA2128">
        <w:rPr>
          <w:rFonts w:ascii="Arial" w:hAnsi="Arial" w:cs="Arial"/>
          <w:b/>
          <w:sz w:val="26"/>
          <w:szCs w:val="26"/>
        </w:rPr>
        <w:t xml:space="preserve">Sessão Ordinária </w:t>
      </w:r>
      <w:r w:rsidR="00B64BFD" w:rsidRPr="00EA2128">
        <w:rPr>
          <w:rFonts w:ascii="Arial" w:hAnsi="Arial" w:cs="Arial"/>
          <w:sz w:val="26"/>
          <w:szCs w:val="26"/>
        </w:rPr>
        <w:t>realizada</w:t>
      </w:r>
      <w:r w:rsidR="00B64BFD" w:rsidRPr="00EA2128">
        <w:rPr>
          <w:rFonts w:ascii="Arial" w:hAnsi="Arial" w:cs="Arial"/>
          <w:i/>
          <w:sz w:val="26"/>
          <w:szCs w:val="26"/>
        </w:rPr>
        <w:t xml:space="preserve"> </w:t>
      </w:r>
      <w:r w:rsidR="00B64BFD" w:rsidRPr="00EA2128">
        <w:rPr>
          <w:rFonts w:ascii="Arial" w:hAnsi="Arial" w:cs="Arial"/>
          <w:sz w:val="26"/>
          <w:szCs w:val="26"/>
        </w:rPr>
        <w:t xml:space="preserve">no dia </w:t>
      </w:r>
      <w:r w:rsidR="00B64BFD" w:rsidRPr="00EA2128">
        <w:rPr>
          <w:rFonts w:ascii="Arial" w:hAnsi="Arial" w:cs="Arial"/>
          <w:sz w:val="26"/>
          <w:szCs w:val="26"/>
        </w:rPr>
        <w:t>26</w:t>
      </w:r>
      <w:r w:rsidR="00B64BFD" w:rsidRPr="00EA2128">
        <w:rPr>
          <w:rFonts w:ascii="Arial" w:hAnsi="Arial" w:cs="Arial"/>
          <w:sz w:val="26"/>
          <w:szCs w:val="26"/>
        </w:rPr>
        <w:t xml:space="preserve"> de novembro de 2024, a qual, após lida, não sofreu nenhuma retificação. Submetida à votação, foi aprovada por unanimidade. </w:t>
      </w:r>
      <w:r w:rsidR="00051E4D" w:rsidRPr="00EA2128">
        <w:rPr>
          <w:rFonts w:ascii="Arial" w:hAnsi="Arial" w:cs="Arial"/>
          <w:sz w:val="26"/>
          <w:szCs w:val="26"/>
        </w:rPr>
        <w:t xml:space="preserve">A seguir, </w:t>
      </w:r>
      <w:r w:rsidR="00051E4D" w:rsidRPr="00EA2128">
        <w:rPr>
          <w:rFonts w:ascii="Arial" w:eastAsia="SimSun" w:hAnsi="Arial" w:cs="Arial"/>
          <w:sz w:val="26"/>
          <w:szCs w:val="26"/>
        </w:rPr>
        <w:t xml:space="preserve">adentrou-se no espaço do </w:t>
      </w:r>
      <w:r w:rsidR="00051E4D" w:rsidRPr="00EA2128">
        <w:rPr>
          <w:rFonts w:ascii="Arial" w:hAnsi="Arial" w:cs="Arial"/>
          <w:b/>
          <w:bCs/>
          <w:sz w:val="26"/>
          <w:szCs w:val="26"/>
          <w:shd w:val="clear" w:color="auto" w:fill="FFFF00"/>
        </w:rPr>
        <w:t>EXPEDIENTE.</w:t>
      </w:r>
      <w:r w:rsidR="00051E4D" w:rsidRPr="00EA2128">
        <w:rPr>
          <w:rFonts w:ascii="Arial" w:hAnsi="Arial" w:cs="Arial"/>
          <w:sz w:val="26"/>
          <w:szCs w:val="26"/>
        </w:rPr>
        <w:t xml:space="preserve"> </w:t>
      </w:r>
      <w:r w:rsidR="00051E4D" w:rsidRPr="00EA2128">
        <w:rPr>
          <w:rFonts w:ascii="Arial" w:hAnsi="Arial" w:cs="Arial"/>
          <w:bCs/>
          <w:sz w:val="26"/>
          <w:szCs w:val="26"/>
        </w:rPr>
        <w:t xml:space="preserve">Neste espaço regimental, </w:t>
      </w:r>
      <w:r w:rsidR="00B43D62" w:rsidRPr="00EA2128">
        <w:rPr>
          <w:rFonts w:ascii="Arial" w:hAnsi="Arial" w:cs="Arial"/>
          <w:bCs/>
          <w:sz w:val="26"/>
          <w:szCs w:val="26"/>
        </w:rPr>
        <w:t>em atendimento a solicitação do</w:t>
      </w:r>
      <w:r w:rsidR="00B43D62" w:rsidRPr="00EA2128">
        <w:rPr>
          <w:rFonts w:ascii="Arial" w:hAnsi="Arial" w:cs="Arial"/>
          <w:sz w:val="26"/>
          <w:szCs w:val="26"/>
        </w:rPr>
        <w:t xml:space="preserve"> senhor Presidente, </w:t>
      </w:r>
      <w:r w:rsidR="00253EA2" w:rsidRPr="00EA2128">
        <w:rPr>
          <w:rFonts w:ascii="Arial" w:hAnsi="Arial" w:cs="Arial"/>
          <w:sz w:val="26"/>
          <w:szCs w:val="26"/>
        </w:rPr>
        <w:t>a</w:t>
      </w:r>
      <w:r w:rsidR="00B43D62" w:rsidRPr="00EA2128">
        <w:rPr>
          <w:rFonts w:ascii="Arial" w:hAnsi="Arial" w:cs="Arial"/>
          <w:sz w:val="26"/>
          <w:szCs w:val="26"/>
        </w:rPr>
        <w:t xml:space="preserve"> Vereador</w:t>
      </w:r>
      <w:r w:rsidR="00253EA2" w:rsidRPr="00EA2128">
        <w:rPr>
          <w:rFonts w:ascii="Arial" w:hAnsi="Arial" w:cs="Arial"/>
          <w:sz w:val="26"/>
          <w:szCs w:val="26"/>
        </w:rPr>
        <w:t>a</w:t>
      </w:r>
      <w:r w:rsidR="00B43D62" w:rsidRPr="00EA2128">
        <w:rPr>
          <w:rFonts w:ascii="Arial" w:hAnsi="Arial" w:cs="Arial"/>
          <w:sz w:val="26"/>
          <w:szCs w:val="26"/>
        </w:rPr>
        <w:t xml:space="preserve"> </w:t>
      </w:r>
      <w:r w:rsidR="00B43D62" w:rsidRPr="00EA2128">
        <w:rPr>
          <w:rFonts w:ascii="Arial" w:hAnsi="Arial" w:cs="Arial"/>
          <w:b/>
          <w:bCs/>
          <w:sz w:val="26"/>
          <w:szCs w:val="26"/>
        </w:rPr>
        <w:t>Mar</w:t>
      </w:r>
      <w:r w:rsidR="00253EA2" w:rsidRPr="00EA2128">
        <w:rPr>
          <w:rFonts w:ascii="Arial" w:hAnsi="Arial" w:cs="Arial"/>
          <w:b/>
          <w:bCs/>
          <w:sz w:val="26"/>
          <w:szCs w:val="26"/>
        </w:rPr>
        <w:t>cela</w:t>
      </w:r>
      <w:r w:rsidR="00B43D62" w:rsidRPr="00EA2128">
        <w:rPr>
          <w:rFonts w:ascii="Arial" w:hAnsi="Arial" w:cs="Arial"/>
          <w:b/>
          <w:bCs/>
          <w:sz w:val="26"/>
          <w:szCs w:val="26"/>
        </w:rPr>
        <w:t>,</w:t>
      </w:r>
      <w:r w:rsidR="00B43D62" w:rsidRPr="00EA2128">
        <w:rPr>
          <w:rFonts w:ascii="Arial" w:hAnsi="Arial" w:cs="Arial"/>
          <w:sz w:val="26"/>
          <w:szCs w:val="26"/>
        </w:rPr>
        <w:t xml:space="preserve"> </w:t>
      </w:r>
      <w:r w:rsidR="00253EA2" w:rsidRPr="00EA2128">
        <w:rPr>
          <w:rFonts w:ascii="Arial" w:hAnsi="Arial" w:cs="Arial"/>
          <w:sz w:val="26"/>
          <w:szCs w:val="26"/>
        </w:rPr>
        <w:t>1</w:t>
      </w:r>
      <w:r w:rsidR="00B43D62" w:rsidRPr="00EA2128">
        <w:rPr>
          <w:rFonts w:ascii="Arial" w:hAnsi="Arial" w:cs="Arial"/>
          <w:sz w:val="26"/>
          <w:szCs w:val="26"/>
        </w:rPr>
        <w:t>º Secretári</w:t>
      </w:r>
      <w:r w:rsidR="00253EA2" w:rsidRPr="00EA2128">
        <w:rPr>
          <w:rFonts w:ascii="Arial" w:hAnsi="Arial" w:cs="Arial"/>
          <w:sz w:val="26"/>
          <w:szCs w:val="26"/>
        </w:rPr>
        <w:t>a</w:t>
      </w:r>
      <w:r w:rsidR="00B43D62" w:rsidRPr="00EA2128">
        <w:rPr>
          <w:rFonts w:ascii="Arial" w:hAnsi="Arial" w:cs="Arial"/>
          <w:sz w:val="26"/>
          <w:szCs w:val="26"/>
        </w:rPr>
        <w:t xml:space="preserve"> da Mesa Diretora, </w:t>
      </w:r>
      <w:r w:rsidR="00B43D62" w:rsidRPr="00EA2128">
        <w:rPr>
          <w:rFonts w:ascii="Arial" w:hAnsi="Arial" w:cs="Arial"/>
          <w:bCs/>
          <w:sz w:val="26"/>
          <w:szCs w:val="26"/>
        </w:rPr>
        <w:t xml:space="preserve">apresentou: </w:t>
      </w:r>
      <w:r w:rsidR="00B43D62" w:rsidRPr="00EA2128">
        <w:rPr>
          <w:rFonts w:ascii="Arial" w:hAnsi="Arial" w:cs="Arial"/>
          <w:b/>
          <w:sz w:val="26"/>
          <w:szCs w:val="26"/>
          <w:highlight w:val="yellow"/>
        </w:rPr>
        <w:t>1º)</w:t>
      </w:r>
      <w:r w:rsidR="00B43D62" w:rsidRPr="00EA2128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B43D62" w:rsidRPr="00EA2128">
        <w:rPr>
          <w:rFonts w:ascii="Arial" w:hAnsi="Arial" w:cs="Arial"/>
          <w:b/>
          <w:bCs/>
          <w:sz w:val="26"/>
          <w:szCs w:val="26"/>
          <w:highlight w:val="yellow"/>
        </w:rPr>
        <w:t xml:space="preserve">Of. Nº </w:t>
      </w:r>
      <w:r w:rsidR="00B64BFD" w:rsidRPr="00EA2128">
        <w:rPr>
          <w:rFonts w:ascii="Arial" w:hAnsi="Arial" w:cs="Arial"/>
          <w:b/>
          <w:bCs/>
          <w:sz w:val="26"/>
          <w:szCs w:val="26"/>
          <w:highlight w:val="yellow"/>
        </w:rPr>
        <w:t>235</w:t>
      </w:r>
      <w:r w:rsidR="00B43D62" w:rsidRPr="00EA2128">
        <w:rPr>
          <w:rFonts w:ascii="Arial" w:hAnsi="Arial" w:cs="Arial"/>
          <w:b/>
          <w:bCs/>
          <w:sz w:val="26"/>
          <w:szCs w:val="26"/>
          <w:highlight w:val="yellow"/>
        </w:rPr>
        <w:t>/2024</w:t>
      </w:r>
      <w:r w:rsidR="00253EA2" w:rsidRPr="00EA2128">
        <w:rPr>
          <w:rFonts w:ascii="Arial" w:hAnsi="Arial" w:cs="Arial"/>
          <w:b/>
          <w:bCs/>
          <w:sz w:val="26"/>
          <w:szCs w:val="26"/>
          <w:highlight w:val="yellow"/>
        </w:rPr>
        <w:t>-GAB</w:t>
      </w:r>
      <w:r w:rsidR="00B43D62" w:rsidRPr="00EA2128">
        <w:rPr>
          <w:rFonts w:ascii="Arial" w:hAnsi="Arial" w:cs="Arial"/>
          <w:b/>
          <w:sz w:val="26"/>
          <w:szCs w:val="26"/>
          <w:highlight w:val="yellow"/>
        </w:rPr>
        <w:t>,</w:t>
      </w:r>
      <w:r w:rsidR="00B43D62" w:rsidRPr="00EA2128">
        <w:rPr>
          <w:rFonts w:ascii="Arial" w:hAnsi="Arial" w:cs="Arial"/>
          <w:sz w:val="26"/>
          <w:szCs w:val="26"/>
        </w:rPr>
        <w:t xml:space="preserve"> de </w:t>
      </w:r>
      <w:r w:rsidR="00B64BFD" w:rsidRPr="00EA2128">
        <w:rPr>
          <w:rFonts w:ascii="Arial" w:hAnsi="Arial" w:cs="Arial"/>
          <w:sz w:val="26"/>
          <w:szCs w:val="26"/>
        </w:rPr>
        <w:t>29</w:t>
      </w:r>
      <w:r w:rsidR="00B43D62" w:rsidRPr="00EA2128">
        <w:rPr>
          <w:rFonts w:ascii="Arial" w:hAnsi="Arial" w:cs="Arial"/>
          <w:sz w:val="26"/>
          <w:szCs w:val="26"/>
        </w:rPr>
        <w:t xml:space="preserve"> de </w:t>
      </w:r>
      <w:r w:rsidR="00F8779A" w:rsidRPr="00EA2128">
        <w:rPr>
          <w:rFonts w:ascii="Arial" w:hAnsi="Arial" w:cs="Arial"/>
          <w:sz w:val="26"/>
          <w:szCs w:val="26"/>
        </w:rPr>
        <w:t>no</w:t>
      </w:r>
      <w:r w:rsidR="00B64BFD" w:rsidRPr="00EA2128">
        <w:rPr>
          <w:rFonts w:ascii="Arial" w:hAnsi="Arial" w:cs="Arial"/>
          <w:sz w:val="26"/>
          <w:szCs w:val="26"/>
        </w:rPr>
        <w:t xml:space="preserve">vembro </w:t>
      </w:r>
      <w:r w:rsidR="00B43D62" w:rsidRPr="00EA2128">
        <w:rPr>
          <w:rFonts w:ascii="Arial" w:hAnsi="Arial" w:cs="Arial"/>
          <w:sz w:val="26"/>
          <w:szCs w:val="26"/>
        </w:rPr>
        <w:t>de 2024,</w:t>
      </w:r>
      <w:r w:rsidR="00B43D62" w:rsidRPr="00EA2128">
        <w:rPr>
          <w:rFonts w:ascii="Arial" w:hAnsi="Arial" w:cs="Arial"/>
          <w:color w:val="000000"/>
          <w:sz w:val="26"/>
          <w:szCs w:val="26"/>
        </w:rPr>
        <w:t xml:space="preserve"> encaminhando: </w:t>
      </w:r>
      <w:r w:rsidR="00B43D62" w:rsidRPr="00EA2128">
        <w:rPr>
          <w:rFonts w:ascii="Arial" w:hAnsi="Arial" w:cs="Arial"/>
          <w:b/>
          <w:color w:val="000000"/>
          <w:sz w:val="26"/>
          <w:szCs w:val="26"/>
          <w:highlight w:val="yellow"/>
        </w:rPr>
        <w:t xml:space="preserve">a) PROJETO DE LEI Nº </w:t>
      </w:r>
      <w:r w:rsidR="00253EA2" w:rsidRPr="00EA2128">
        <w:rPr>
          <w:rFonts w:ascii="Arial" w:hAnsi="Arial" w:cs="Arial"/>
          <w:b/>
          <w:color w:val="000000"/>
          <w:sz w:val="26"/>
          <w:szCs w:val="26"/>
          <w:highlight w:val="yellow"/>
        </w:rPr>
        <w:t>0</w:t>
      </w:r>
      <w:r w:rsidR="00B64BFD" w:rsidRPr="00EA2128">
        <w:rPr>
          <w:rFonts w:ascii="Arial" w:hAnsi="Arial" w:cs="Arial"/>
          <w:b/>
          <w:color w:val="000000"/>
          <w:sz w:val="26"/>
          <w:szCs w:val="26"/>
          <w:highlight w:val="yellow"/>
        </w:rPr>
        <w:t>98</w:t>
      </w:r>
      <w:r w:rsidR="00253EA2" w:rsidRPr="00EA2128">
        <w:rPr>
          <w:rFonts w:ascii="Arial" w:hAnsi="Arial" w:cs="Arial"/>
          <w:bCs/>
          <w:sz w:val="26"/>
          <w:szCs w:val="26"/>
        </w:rPr>
        <w:t xml:space="preserve">, </w:t>
      </w:r>
      <w:r w:rsidR="00253EA2" w:rsidRPr="00EA2128">
        <w:rPr>
          <w:rFonts w:ascii="Arial" w:hAnsi="Arial" w:cs="Arial"/>
          <w:sz w:val="26"/>
          <w:szCs w:val="26"/>
        </w:rPr>
        <w:t xml:space="preserve">datado de </w:t>
      </w:r>
      <w:r w:rsidR="00B64BFD" w:rsidRPr="00EA2128">
        <w:rPr>
          <w:rFonts w:ascii="Arial" w:hAnsi="Arial" w:cs="Arial"/>
          <w:sz w:val="26"/>
          <w:szCs w:val="26"/>
        </w:rPr>
        <w:t>29</w:t>
      </w:r>
      <w:r w:rsidR="00253EA2" w:rsidRPr="00EA2128">
        <w:rPr>
          <w:rFonts w:ascii="Arial" w:hAnsi="Arial" w:cs="Arial"/>
          <w:sz w:val="26"/>
          <w:szCs w:val="26"/>
        </w:rPr>
        <w:t xml:space="preserve"> de no</w:t>
      </w:r>
      <w:r w:rsidR="00B64BFD" w:rsidRPr="00EA2128">
        <w:rPr>
          <w:rFonts w:ascii="Arial" w:hAnsi="Arial" w:cs="Arial"/>
          <w:sz w:val="26"/>
          <w:szCs w:val="26"/>
        </w:rPr>
        <w:t>vembro</w:t>
      </w:r>
      <w:r w:rsidR="00253EA2" w:rsidRPr="00EA2128">
        <w:rPr>
          <w:rFonts w:ascii="Arial" w:hAnsi="Arial" w:cs="Arial"/>
          <w:sz w:val="26"/>
          <w:szCs w:val="26"/>
        </w:rPr>
        <w:t xml:space="preserve"> de 2024, sob a ementa:</w:t>
      </w:r>
      <w:r w:rsidR="00253EA2" w:rsidRPr="00EA2128">
        <w:rPr>
          <w:rFonts w:ascii="Arial" w:hAnsi="Arial" w:cs="Arial"/>
          <w:b/>
          <w:sz w:val="26"/>
          <w:szCs w:val="26"/>
        </w:rPr>
        <w:t xml:space="preserve"> </w:t>
      </w:r>
      <w:r w:rsidR="00DD4470" w:rsidRPr="00EA2128">
        <w:rPr>
          <w:rFonts w:ascii="Arial" w:hAnsi="Arial" w:cs="Arial"/>
          <w:b/>
          <w:sz w:val="26"/>
          <w:szCs w:val="26"/>
        </w:rPr>
        <w:t>“</w:t>
      </w:r>
      <w:r w:rsidR="00DD4470" w:rsidRPr="00EA2128">
        <w:rPr>
          <w:rFonts w:ascii="Arial" w:hAnsi="Arial" w:cs="Arial"/>
          <w:b/>
          <w:sz w:val="26"/>
          <w:szCs w:val="26"/>
          <w:lang w:eastAsia="pt-BR"/>
        </w:rPr>
        <w:t>ESTIMA A RECEITA E FIXA A DESPESA DO MUNICÍPIO DE MATO LEITÃO PARA O EXERCÍCIO FINANCEIRO DE 202</w:t>
      </w:r>
      <w:r w:rsidR="00DD4470" w:rsidRPr="00EA2128">
        <w:rPr>
          <w:rFonts w:ascii="Arial" w:hAnsi="Arial" w:cs="Arial"/>
          <w:b/>
          <w:sz w:val="26"/>
          <w:szCs w:val="26"/>
          <w:lang w:eastAsia="pt-BR"/>
        </w:rPr>
        <w:t>5</w:t>
      </w:r>
      <w:r w:rsidR="00DD4470" w:rsidRPr="00EA2128">
        <w:rPr>
          <w:rFonts w:ascii="Arial" w:hAnsi="Arial" w:cs="Arial"/>
          <w:b/>
          <w:sz w:val="26"/>
          <w:szCs w:val="26"/>
          <w:lang w:eastAsia="pt-BR"/>
        </w:rPr>
        <w:t>”.</w:t>
      </w:r>
      <w:r w:rsidR="00DD4470" w:rsidRPr="00EA2128">
        <w:rPr>
          <w:rFonts w:ascii="Arial" w:hAnsi="Arial" w:cs="Arial"/>
          <w:sz w:val="26"/>
          <w:szCs w:val="26"/>
        </w:rPr>
        <w:t xml:space="preserve"> Vem acompanhado da respectiva mensagem justificativa, bem como, acompanha os seguintes </w:t>
      </w:r>
      <w:proofErr w:type="spellStart"/>
      <w:r w:rsidR="00DD4470" w:rsidRPr="00EA2128">
        <w:rPr>
          <w:rFonts w:ascii="Arial" w:hAnsi="Arial" w:cs="Arial"/>
          <w:b/>
          <w:sz w:val="26"/>
          <w:szCs w:val="26"/>
        </w:rPr>
        <w:t>ANEXOS</w:t>
      </w:r>
      <w:r w:rsidR="00DD4470" w:rsidRPr="00EA2128">
        <w:rPr>
          <w:rFonts w:ascii="Arial" w:hAnsi="Arial" w:cs="Arial"/>
          <w:sz w:val="26"/>
          <w:szCs w:val="26"/>
        </w:rPr>
        <w:t>:</w:t>
      </w:r>
      <w:r w:rsidR="00C3417B" w:rsidRPr="00EA2128">
        <w:rPr>
          <w:rFonts w:ascii="Arial" w:hAnsi="Arial" w:cs="Arial"/>
          <w:sz w:val="26"/>
          <w:szCs w:val="26"/>
        </w:rPr>
        <w:t>Orçamento</w:t>
      </w:r>
      <w:proofErr w:type="spellEnd"/>
      <w:r w:rsidR="00C3417B" w:rsidRPr="00EA2128">
        <w:rPr>
          <w:rFonts w:ascii="Arial" w:hAnsi="Arial" w:cs="Arial"/>
          <w:sz w:val="26"/>
          <w:szCs w:val="26"/>
        </w:rPr>
        <w:t xml:space="preserve"> Fiscal e da Seguridade Social – Receita </w:t>
      </w:r>
      <w:r w:rsidR="00C861DE" w:rsidRPr="00EA2128">
        <w:rPr>
          <w:rFonts w:ascii="Arial" w:hAnsi="Arial" w:cs="Arial"/>
          <w:sz w:val="26"/>
          <w:szCs w:val="26"/>
        </w:rPr>
        <w:t xml:space="preserve">Orçamento Fiscal e da Seguridade Social – </w:t>
      </w:r>
      <w:r w:rsidR="00C861DE" w:rsidRPr="00EA2128">
        <w:rPr>
          <w:rFonts w:ascii="Arial" w:hAnsi="Arial" w:cs="Arial"/>
          <w:sz w:val="26"/>
          <w:szCs w:val="26"/>
        </w:rPr>
        <w:t>Despesa</w:t>
      </w:r>
      <w:r w:rsidR="004503E1" w:rsidRPr="00EA2128">
        <w:rPr>
          <w:rFonts w:ascii="Arial" w:hAnsi="Arial" w:cs="Arial"/>
          <w:sz w:val="26"/>
          <w:szCs w:val="26"/>
        </w:rPr>
        <w:t xml:space="preserve"> </w:t>
      </w:r>
      <w:r w:rsidR="00C861DE" w:rsidRPr="00EA2128">
        <w:rPr>
          <w:rFonts w:ascii="Arial" w:hAnsi="Arial" w:cs="Arial"/>
          <w:sz w:val="26"/>
          <w:szCs w:val="26"/>
        </w:rPr>
        <w:t>DEMONSTRATIVO DA EVOLUÇÃO DA RECEITA POR ORIGEM</w:t>
      </w:r>
      <w:r w:rsidR="004503E1" w:rsidRPr="00EA2128">
        <w:rPr>
          <w:rFonts w:ascii="Arial" w:hAnsi="Arial" w:cs="Arial"/>
          <w:sz w:val="26"/>
          <w:szCs w:val="26"/>
        </w:rPr>
        <w:t xml:space="preserve"> </w:t>
      </w:r>
      <w:r w:rsidR="00C861DE" w:rsidRPr="00EA2128">
        <w:rPr>
          <w:rFonts w:ascii="Arial" w:hAnsi="Arial" w:cs="Arial"/>
          <w:sz w:val="26"/>
          <w:szCs w:val="26"/>
        </w:rPr>
        <w:t>ESTIMATIVA E COMPENSAÇÃO DA RENÚNCIA DE RECEITA – EXERCÍCIO 2025</w:t>
      </w:r>
      <w:r w:rsidR="004503E1" w:rsidRPr="00EA2128">
        <w:rPr>
          <w:rFonts w:ascii="Arial" w:hAnsi="Arial" w:cs="Arial"/>
          <w:sz w:val="26"/>
          <w:szCs w:val="26"/>
        </w:rPr>
        <w:t xml:space="preserve"> </w:t>
      </w:r>
      <w:r w:rsidR="00C861DE" w:rsidRPr="00EA2128">
        <w:rPr>
          <w:rFonts w:ascii="Arial" w:hAnsi="Arial" w:cs="Arial"/>
          <w:sz w:val="26"/>
          <w:szCs w:val="26"/>
        </w:rPr>
        <w:t>DEMONSTRATIVO DA MARGEM DE EXPANSÃO DAS DESPESAS OBRIGATÓRIAS DE CARÁTER CONTINUADO</w:t>
      </w:r>
      <w:r w:rsidR="004503E1" w:rsidRPr="00EA2128">
        <w:rPr>
          <w:rFonts w:ascii="Arial" w:hAnsi="Arial" w:cs="Arial"/>
          <w:sz w:val="26"/>
          <w:szCs w:val="26"/>
        </w:rPr>
        <w:t xml:space="preserve"> </w:t>
      </w:r>
      <w:r w:rsidR="00C861DE" w:rsidRPr="00EA2128">
        <w:rPr>
          <w:rFonts w:ascii="Arial" w:hAnsi="Arial" w:cs="Arial"/>
          <w:sz w:val="26"/>
          <w:szCs w:val="26"/>
        </w:rPr>
        <w:t>PLANO DE APLICAÇÃO DOS FUNDOS NA LEI ORÇAMENTÁRIA DEMONSTRATIVO DA COMPATIBILIDADE E ATUALIZAÇÃO DAS METAS FISCAIS: (A) - RECURSOS DO TESOURO MUNICIPAL (B) -RECURSOS DO REGIME PRÓPRIO DE PREVIDÊNCIA SOCIAL (C)  - CONSOLIDAÇÃO GERAL (A+B)</w:t>
      </w:r>
      <w:r w:rsidR="004503E1" w:rsidRPr="00EA2128">
        <w:rPr>
          <w:rFonts w:ascii="Arial" w:hAnsi="Arial" w:cs="Arial"/>
          <w:sz w:val="26"/>
          <w:szCs w:val="26"/>
        </w:rPr>
        <w:t xml:space="preserve"> </w:t>
      </w:r>
      <w:r w:rsidR="00C861DE" w:rsidRPr="00EA2128">
        <w:rPr>
          <w:rFonts w:ascii="Arial" w:hAnsi="Arial" w:cs="Arial"/>
          <w:sz w:val="26"/>
          <w:szCs w:val="26"/>
        </w:rPr>
        <w:t xml:space="preserve">Demonstrativo da Receita e Despesa Segundo Categoria Econômica </w:t>
      </w:r>
      <w:r w:rsidR="00C861DE" w:rsidRPr="00EA2128">
        <w:rPr>
          <w:rFonts w:ascii="Arial" w:hAnsi="Arial" w:cs="Arial"/>
          <w:sz w:val="26"/>
          <w:szCs w:val="26"/>
        </w:rPr>
        <w:t xml:space="preserve">Demonstrativo da </w:t>
      </w:r>
      <w:r w:rsidR="00C861DE" w:rsidRPr="00EA2128">
        <w:rPr>
          <w:rFonts w:ascii="Arial" w:hAnsi="Arial" w:cs="Arial"/>
          <w:sz w:val="26"/>
          <w:szCs w:val="26"/>
        </w:rPr>
        <w:t xml:space="preserve">Despesa </w:t>
      </w:r>
      <w:r w:rsidR="00C861DE" w:rsidRPr="00EA2128">
        <w:rPr>
          <w:rFonts w:ascii="Arial" w:hAnsi="Arial" w:cs="Arial"/>
          <w:sz w:val="26"/>
          <w:szCs w:val="26"/>
        </w:rPr>
        <w:t xml:space="preserve">Segundo Categoria Econômica </w:t>
      </w:r>
      <w:r w:rsidR="00C861DE" w:rsidRPr="00EA2128">
        <w:rPr>
          <w:rFonts w:ascii="Arial" w:hAnsi="Arial" w:cs="Arial"/>
          <w:sz w:val="26"/>
          <w:szCs w:val="26"/>
        </w:rPr>
        <w:t>Estimativa de Limites de Gastos com Pessoal do Poder Executivo e Legislativo para o período 2025  2027</w:t>
      </w:r>
      <w:r w:rsidR="004503E1" w:rsidRPr="00EA2128">
        <w:rPr>
          <w:rFonts w:ascii="Arial" w:hAnsi="Arial" w:cs="Arial"/>
          <w:sz w:val="26"/>
          <w:szCs w:val="26"/>
        </w:rPr>
        <w:t xml:space="preserve"> </w:t>
      </w:r>
      <w:r w:rsidR="00C861DE" w:rsidRPr="00EA2128">
        <w:rPr>
          <w:rFonts w:ascii="Arial" w:hAnsi="Arial" w:cs="Arial"/>
          <w:sz w:val="26"/>
          <w:szCs w:val="26"/>
        </w:rPr>
        <w:t xml:space="preserve">Demonstrativo da Receita e Despesa Segundo Categoria Econômica </w:t>
      </w:r>
      <w:r w:rsidR="002D519F" w:rsidRPr="00EA2128">
        <w:rPr>
          <w:rFonts w:ascii="Arial" w:hAnsi="Arial" w:cs="Arial"/>
          <w:sz w:val="26"/>
          <w:szCs w:val="26"/>
        </w:rPr>
        <w:t xml:space="preserve">Demonstrativo da Receita Segundo Categoria Econômica Demonstrativo da Despesa Segundo Categoria Econômica </w:t>
      </w:r>
      <w:r w:rsidR="002D519F" w:rsidRPr="00EA2128">
        <w:rPr>
          <w:rFonts w:ascii="Arial" w:hAnsi="Arial" w:cs="Arial"/>
          <w:sz w:val="26"/>
          <w:szCs w:val="26"/>
        </w:rPr>
        <w:t xml:space="preserve">METAS E </w:t>
      </w:r>
      <w:r w:rsidR="002D519F" w:rsidRPr="00EA2128">
        <w:rPr>
          <w:rFonts w:ascii="Arial" w:hAnsi="Arial" w:cs="Arial"/>
          <w:sz w:val="26"/>
          <w:szCs w:val="26"/>
        </w:rPr>
        <w:lastRenderedPageBreak/>
        <w:t xml:space="preserve">PRIORIDADES </w:t>
      </w:r>
      <w:r w:rsidR="00DD4470" w:rsidRPr="00EA2128">
        <w:rPr>
          <w:rFonts w:ascii="Arial" w:hAnsi="Arial" w:cs="Arial"/>
          <w:sz w:val="26"/>
          <w:szCs w:val="26"/>
        </w:rPr>
        <w:t xml:space="preserve"> </w:t>
      </w:r>
      <w:r w:rsidR="00E91674" w:rsidRPr="00EA2128">
        <w:rPr>
          <w:rFonts w:ascii="Arial" w:hAnsi="Arial" w:cs="Arial"/>
          <w:sz w:val="26"/>
          <w:szCs w:val="26"/>
        </w:rPr>
        <w:t>DEMONSTRATIVO PROGRAMA DE TRABALHO DEMONSTRATIVO DE FUNÇÕES, SUBFUNÇÕES, PROGRAMAS E AÇÕES</w:t>
      </w:r>
      <w:r w:rsidR="004503E1" w:rsidRPr="00EA2128">
        <w:rPr>
          <w:rFonts w:ascii="Arial" w:hAnsi="Arial" w:cs="Arial"/>
          <w:sz w:val="26"/>
          <w:szCs w:val="26"/>
        </w:rPr>
        <w:t xml:space="preserve"> </w:t>
      </w:r>
      <w:r w:rsidR="00E91674" w:rsidRPr="00EA2128">
        <w:rPr>
          <w:rFonts w:ascii="Arial" w:hAnsi="Arial" w:cs="Arial"/>
          <w:sz w:val="26"/>
          <w:szCs w:val="26"/>
        </w:rPr>
        <w:t>DEMONSTRATIVO DESPESA – FUNÇÃO, SUBFUNÇAO E PROGRAMA</w:t>
      </w:r>
      <w:r w:rsidR="004503E1" w:rsidRPr="00EA2128">
        <w:rPr>
          <w:rFonts w:ascii="Arial" w:hAnsi="Arial" w:cs="Arial"/>
          <w:sz w:val="26"/>
          <w:szCs w:val="26"/>
        </w:rPr>
        <w:t xml:space="preserve"> </w:t>
      </w:r>
      <w:r w:rsidR="00E91674" w:rsidRPr="00EA2128">
        <w:rPr>
          <w:rFonts w:ascii="Arial" w:hAnsi="Arial" w:cs="Arial"/>
          <w:sz w:val="26"/>
          <w:szCs w:val="26"/>
        </w:rPr>
        <w:t>DEMONSTRATIVO DESPESA POR ÓRGÃO E FUNÇÃO</w:t>
      </w:r>
      <w:r w:rsidR="004503E1" w:rsidRPr="00EA2128">
        <w:rPr>
          <w:rFonts w:ascii="Arial" w:hAnsi="Arial" w:cs="Arial"/>
          <w:sz w:val="26"/>
          <w:szCs w:val="26"/>
        </w:rPr>
        <w:t xml:space="preserve"> </w:t>
      </w:r>
      <w:r w:rsidR="00A67689" w:rsidRPr="00EA2128">
        <w:rPr>
          <w:rFonts w:ascii="Arial" w:hAnsi="Arial" w:cs="Arial"/>
          <w:sz w:val="26"/>
          <w:szCs w:val="26"/>
        </w:rPr>
        <w:t xml:space="preserve">Receita para o Exercício Financeiro de 2025 é estimado em </w:t>
      </w:r>
      <w:r w:rsidR="00A67689" w:rsidRPr="00EA2128">
        <w:rPr>
          <w:rFonts w:ascii="Arial" w:hAnsi="Arial" w:cs="Arial"/>
          <w:b/>
          <w:sz w:val="26"/>
          <w:szCs w:val="26"/>
        </w:rPr>
        <w:t>R$ 48.000.000,00</w:t>
      </w:r>
      <w:r w:rsidR="00A67689" w:rsidRPr="00EA2128">
        <w:rPr>
          <w:rFonts w:ascii="Arial" w:hAnsi="Arial" w:cs="Arial"/>
          <w:sz w:val="26"/>
          <w:szCs w:val="26"/>
        </w:rPr>
        <w:t xml:space="preserve"> (</w:t>
      </w:r>
      <w:r w:rsidR="00A67689" w:rsidRPr="00EA2128">
        <w:rPr>
          <w:rFonts w:ascii="Arial" w:hAnsi="Arial" w:cs="Arial"/>
          <w:i/>
          <w:sz w:val="26"/>
          <w:szCs w:val="26"/>
        </w:rPr>
        <w:t>quarenta e oito milhões</w:t>
      </w:r>
      <w:r w:rsidR="00A67689" w:rsidRPr="00EA2128">
        <w:rPr>
          <w:rFonts w:ascii="Arial" w:hAnsi="Arial" w:cs="Arial"/>
          <w:sz w:val="26"/>
          <w:szCs w:val="26"/>
        </w:rPr>
        <w:t>). Na fixação da despesa, os recursos ficaram assim destinados:</w:t>
      </w:r>
      <w:r w:rsidR="004503E1" w:rsidRPr="00EA2128">
        <w:rPr>
          <w:rFonts w:ascii="Arial" w:hAnsi="Arial" w:cs="Arial"/>
          <w:sz w:val="26"/>
          <w:szCs w:val="26"/>
        </w:rPr>
        <w:t xml:space="preserve"> </w:t>
      </w:r>
      <w:r w:rsidR="00DD4470" w:rsidRPr="00EA2128">
        <w:rPr>
          <w:rFonts w:ascii="Arial" w:hAnsi="Arial" w:cs="Arial"/>
          <w:b/>
          <w:sz w:val="26"/>
          <w:szCs w:val="26"/>
        </w:rPr>
        <w:t>01- Câmara Municipal de Vereadores</w:t>
      </w:r>
      <w:r w:rsidR="00DD4470" w:rsidRPr="00EA2128">
        <w:rPr>
          <w:rFonts w:ascii="Arial" w:hAnsi="Arial" w:cs="Arial"/>
          <w:sz w:val="26"/>
          <w:szCs w:val="26"/>
        </w:rPr>
        <w:t xml:space="preserve"> R$ </w:t>
      </w:r>
      <w:r w:rsidR="004503E1" w:rsidRPr="00EA2128">
        <w:rPr>
          <w:rFonts w:ascii="Arial" w:hAnsi="Arial" w:cs="Arial"/>
          <w:sz w:val="26"/>
          <w:szCs w:val="26"/>
        </w:rPr>
        <w:t xml:space="preserve">804.400,00 </w:t>
      </w:r>
      <w:r w:rsidR="00DD4470" w:rsidRPr="00EA2128">
        <w:rPr>
          <w:rFonts w:ascii="Arial" w:hAnsi="Arial" w:cs="Arial"/>
          <w:sz w:val="26"/>
          <w:szCs w:val="26"/>
        </w:rPr>
        <w:t>(1,</w:t>
      </w:r>
      <w:r w:rsidR="004503E1" w:rsidRPr="00EA2128">
        <w:rPr>
          <w:rFonts w:ascii="Arial" w:hAnsi="Arial" w:cs="Arial"/>
          <w:sz w:val="26"/>
          <w:szCs w:val="26"/>
        </w:rPr>
        <w:t>6</w:t>
      </w:r>
      <w:r w:rsidR="00DD4470" w:rsidRPr="00EA2128">
        <w:rPr>
          <w:rFonts w:ascii="Arial" w:hAnsi="Arial" w:cs="Arial"/>
          <w:sz w:val="26"/>
          <w:szCs w:val="26"/>
        </w:rPr>
        <w:t>8%);</w:t>
      </w:r>
      <w:r w:rsidR="004503E1" w:rsidRPr="00EA2128">
        <w:rPr>
          <w:rFonts w:ascii="Arial" w:hAnsi="Arial" w:cs="Arial"/>
          <w:sz w:val="26"/>
          <w:szCs w:val="26"/>
        </w:rPr>
        <w:t xml:space="preserve"> </w:t>
      </w:r>
      <w:r w:rsidR="00DD4470" w:rsidRPr="00EA2128">
        <w:rPr>
          <w:rFonts w:ascii="Arial" w:hAnsi="Arial" w:cs="Arial"/>
          <w:b/>
          <w:sz w:val="26"/>
          <w:szCs w:val="26"/>
        </w:rPr>
        <w:t>02 – Gabinete do Prefeito</w:t>
      </w:r>
      <w:r w:rsidR="00DD4470" w:rsidRPr="00EA2128">
        <w:rPr>
          <w:rFonts w:ascii="Arial" w:hAnsi="Arial" w:cs="Arial"/>
          <w:sz w:val="26"/>
          <w:szCs w:val="26"/>
        </w:rPr>
        <w:t xml:space="preserve"> R$ 1.</w:t>
      </w:r>
      <w:r w:rsidR="004503E1" w:rsidRPr="00EA2128">
        <w:rPr>
          <w:rFonts w:ascii="Arial" w:hAnsi="Arial" w:cs="Arial"/>
          <w:sz w:val="26"/>
          <w:szCs w:val="26"/>
        </w:rPr>
        <w:t>238.300,00</w:t>
      </w:r>
      <w:r w:rsidR="00DD4470" w:rsidRPr="00EA2128">
        <w:rPr>
          <w:rFonts w:ascii="Arial" w:hAnsi="Arial" w:cs="Arial"/>
          <w:sz w:val="26"/>
          <w:szCs w:val="26"/>
        </w:rPr>
        <w:t xml:space="preserve"> (</w:t>
      </w:r>
      <w:r w:rsidR="004503E1" w:rsidRPr="00EA2128">
        <w:rPr>
          <w:rFonts w:ascii="Arial" w:hAnsi="Arial" w:cs="Arial"/>
          <w:sz w:val="26"/>
          <w:szCs w:val="26"/>
        </w:rPr>
        <w:t>2,58</w:t>
      </w:r>
      <w:r w:rsidR="00DD4470" w:rsidRPr="00EA2128">
        <w:rPr>
          <w:rFonts w:ascii="Arial" w:hAnsi="Arial" w:cs="Arial"/>
          <w:sz w:val="26"/>
          <w:szCs w:val="26"/>
        </w:rPr>
        <w:t xml:space="preserve">%); </w:t>
      </w:r>
      <w:r w:rsidR="00DD4470" w:rsidRPr="00EA2128">
        <w:rPr>
          <w:rFonts w:ascii="Arial" w:hAnsi="Arial" w:cs="Arial"/>
          <w:b/>
          <w:sz w:val="26"/>
          <w:szCs w:val="26"/>
        </w:rPr>
        <w:t>03 – Secretaria Municipal da Administração, Planejamento e Desenvolvimento</w:t>
      </w:r>
      <w:r w:rsidR="00DD4470" w:rsidRPr="00EA2128">
        <w:rPr>
          <w:rFonts w:ascii="Arial" w:hAnsi="Arial" w:cs="Arial"/>
          <w:sz w:val="26"/>
          <w:szCs w:val="26"/>
        </w:rPr>
        <w:t xml:space="preserve"> R$ </w:t>
      </w:r>
      <w:r w:rsidR="004503E1" w:rsidRPr="00EA2128">
        <w:rPr>
          <w:rFonts w:ascii="Arial" w:hAnsi="Arial" w:cs="Arial"/>
          <w:sz w:val="26"/>
          <w:szCs w:val="26"/>
        </w:rPr>
        <w:t>8.372.600,00</w:t>
      </w:r>
      <w:r w:rsidR="00DD4470" w:rsidRPr="00EA2128">
        <w:rPr>
          <w:rFonts w:ascii="Arial" w:hAnsi="Arial" w:cs="Arial"/>
          <w:sz w:val="26"/>
          <w:szCs w:val="26"/>
        </w:rPr>
        <w:t xml:space="preserve"> (</w:t>
      </w:r>
      <w:r w:rsidR="004503E1" w:rsidRPr="00EA2128">
        <w:rPr>
          <w:rFonts w:ascii="Arial" w:hAnsi="Arial" w:cs="Arial"/>
          <w:sz w:val="26"/>
          <w:szCs w:val="26"/>
        </w:rPr>
        <w:t>17,44</w:t>
      </w:r>
      <w:r w:rsidR="00DD4470" w:rsidRPr="00EA2128">
        <w:rPr>
          <w:rFonts w:ascii="Arial" w:hAnsi="Arial" w:cs="Arial"/>
          <w:sz w:val="26"/>
          <w:szCs w:val="26"/>
        </w:rPr>
        <w:t xml:space="preserve">%); </w:t>
      </w:r>
      <w:r w:rsidR="00DD4470" w:rsidRPr="00EA2128">
        <w:rPr>
          <w:rFonts w:ascii="Arial" w:hAnsi="Arial" w:cs="Arial"/>
          <w:b/>
          <w:sz w:val="26"/>
          <w:szCs w:val="26"/>
        </w:rPr>
        <w:t xml:space="preserve">04 – Secretaria Municipal de Finanças </w:t>
      </w:r>
      <w:r w:rsidR="00DD4470" w:rsidRPr="00EA2128">
        <w:rPr>
          <w:rFonts w:ascii="Arial" w:hAnsi="Arial" w:cs="Arial"/>
          <w:sz w:val="26"/>
          <w:szCs w:val="26"/>
        </w:rPr>
        <w:t xml:space="preserve">R$ </w:t>
      </w:r>
      <w:r w:rsidR="004503E1" w:rsidRPr="00EA2128">
        <w:rPr>
          <w:rFonts w:ascii="Arial" w:hAnsi="Arial" w:cs="Arial"/>
          <w:sz w:val="26"/>
          <w:szCs w:val="26"/>
        </w:rPr>
        <w:t>6.624.400,00</w:t>
      </w:r>
      <w:r w:rsidR="00DD4470" w:rsidRPr="00EA2128">
        <w:rPr>
          <w:rFonts w:ascii="Arial" w:hAnsi="Arial" w:cs="Arial"/>
          <w:sz w:val="26"/>
          <w:szCs w:val="26"/>
        </w:rPr>
        <w:t xml:space="preserve"> (1</w:t>
      </w:r>
      <w:r w:rsidR="004503E1" w:rsidRPr="00EA2128">
        <w:rPr>
          <w:rFonts w:ascii="Arial" w:hAnsi="Arial" w:cs="Arial"/>
          <w:sz w:val="26"/>
          <w:szCs w:val="26"/>
        </w:rPr>
        <w:t>3,80</w:t>
      </w:r>
      <w:r w:rsidR="00DD4470" w:rsidRPr="00EA2128">
        <w:rPr>
          <w:rFonts w:ascii="Arial" w:hAnsi="Arial" w:cs="Arial"/>
          <w:sz w:val="26"/>
          <w:szCs w:val="26"/>
        </w:rPr>
        <w:t xml:space="preserve">%);  </w:t>
      </w:r>
      <w:r w:rsidR="00DD4470" w:rsidRPr="00EA2128">
        <w:rPr>
          <w:rFonts w:ascii="Arial" w:hAnsi="Arial" w:cs="Arial"/>
          <w:b/>
          <w:sz w:val="26"/>
          <w:szCs w:val="26"/>
        </w:rPr>
        <w:t>05 – Secretaria Municipal de Obras, Viação e Trânsito</w:t>
      </w:r>
      <w:r w:rsidR="00DD4470" w:rsidRPr="00EA2128">
        <w:rPr>
          <w:rFonts w:ascii="Arial" w:hAnsi="Arial" w:cs="Arial"/>
          <w:sz w:val="26"/>
          <w:szCs w:val="26"/>
        </w:rPr>
        <w:t xml:space="preserve"> R$ </w:t>
      </w:r>
      <w:r w:rsidR="004503E1" w:rsidRPr="00EA2128">
        <w:rPr>
          <w:rFonts w:ascii="Arial" w:hAnsi="Arial" w:cs="Arial"/>
          <w:sz w:val="26"/>
          <w:szCs w:val="26"/>
        </w:rPr>
        <w:t>4.890.900,00</w:t>
      </w:r>
      <w:r w:rsidR="00DD4470" w:rsidRPr="00EA2128">
        <w:rPr>
          <w:rFonts w:ascii="Arial" w:hAnsi="Arial" w:cs="Arial"/>
          <w:sz w:val="26"/>
          <w:szCs w:val="26"/>
        </w:rPr>
        <w:t xml:space="preserve"> (</w:t>
      </w:r>
      <w:r w:rsidR="004503E1" w:rsidRPr="00EA2128">
        <w:rPr>
          <w:rFonts w:ascii="Arial" w:hAnsi="Arial" w:cs="Arial"/>
          <w:sz w:val="26"/>
          <w:szCs w:val="26"/>
        </w:rPr>
        <w:t>10,19</w:t>
      </w:r>
      <w:r w:rsidR="00DD4470" w:rsidRPr="00EA2128">
        <w:rPr>
          <w:rFonts w:ascii="Arial" w:hAnsi="Arial" w:cs="Arial"/>
          <w:sz w:val="26"/>
          <w:szCs w:val="26"/>
        </w:rPr>
        <w:t>%);</w:t>
      </w:r>
      <w:r w:rsidR="004503E1" w:rsidRPr="00EA2128">
        <w:rPr>
          <w:rFonts w:ascii="Arial" w:hAnsi="Arial" w:cs="Arial"/>
          <w:sz w:val="26"/>
          <w:szCs w:val="26"/>
        </w:rPr>
        <w:t xml:space="preserve"> </w:t>
      </w:r>
      <w:r w:rsidR="00DD4470" w:rsidRPr="00EA2128">
        <w:rPr>
          <w:rFonts w:ascii="Arial" w:hAnsi="Arial" w:cs="Arial"/>
          <w:b/>
          <w:sz w:val="26"/>
          <w:szCs w:val="26"/>
        </w:rPr>
        <w:t xml:space="preserve">06 – Secretaria Municipal de Educação, Cultura e Desporto </w:t>
      </w:r>
      <w:r w:rsidR="00DD4470" w:rsidRPr="00EA2128">
        <w:rPr>
          <w:rFonts w:ascii="Arial" w:hAnsi="Arial" w:cs="Arial"/>
          <w:sz w:val="26"/>
          <w:szCs w:val="26"/>
        </w:rPr>
        <w:t xml:space="preserve">R$ </w:t>
      </w:r>
      <w:r w:rsidR="004503E1" w:rsidRPr="00EA2128">
        <w:rPr>
          <w:rFonts w:ascii="Arial" w:hAnsi="Arial" w:cs="Arial"/>
          <w:sz w:val="26"/>
          <w:szCs w:val="26"/>
        </w:rPr>
        <w:t>12.164.300,00</w:t>
      </w:r>
      <w:r w:rsidR="00DD4470" w:rsidRPr="00EA2128">
        <w:rPr>
          <w:rFonts w:ascii="Arial" w:hAnsi="Arial" w:cs="Arial"/>
          <w:sz w:val="26"/>
          <w:szCs w:val="26"/>
        </w:rPr>
        <w:t xml:space="preserve"> (</w:t>
      </w:r>
      <w:r w:rsidR="004503E1" w:rsidRPr="00EA2128">
        <w:rPr>
          <w:rFonts w:ascii="Arial" w:hAnsi="Arial" w:cs="Arial"/>
          <w:sz w:val="26"/>
          <w:szCs w:val="26"/>
        </w:rPr>
        <w:t>25,34</w:t>
      </w:r>
      <w:r w:rsidR="00DD4470" w:rsidRPr="00EA2128">
        <w:rPr>
          <w:rFonts w:ascii="Arial" w:hAnsi="Arial" w:cs="Arial"/>
          <w:sz w:val="26"/>
          <w:szCs w:val="26"/>
        </w:rPr>
        <w:t>7%);</w:t>
      </w:r>
      <w:r w:rsidR="004503E1" w:rsidRPr="00EA2128">
        <w:rPr>
          <w:rFonts w:ascii="Arial" w:hAnsi="Arial" w:cs="Arial"/>
          <w:sz w:val="26"/>
          <w:szCs w:val="26"/>
        </w:rPr>
        <w:t xml:space="preserve"> </w:t>
      </w:r>
      <w:r w:rsidR="00DD4470" w:rsidRPr="00EA2128">
        <w:rPr>
          <w:rFonts w:ascii="Arial" w:hAnsi="Arial" w:cs="Arial"/>
          <w:b/>
          <w:sz w:val="26"/>
          <w:szCs w:val="26"/>
        </w:rPr>
        <w:t xml:space="preserve">07 – Secretaria Municipal da Agricultura e Meio Ambiente </w:t>
      </w:r>
      <w:r w:rsidR="00DD4470" w:rsidRPr="00EA2128">
        <w:rPr>
          <w:rFonts w:ascii="Arial" w:hAnsi="Arial" w:cs="Arial"/>
          <w:sz w:val="26"/>
          <w:szCs w:val="26"/>
        </w:rPr>
        <w:t>R$ 3.</w:t>
      </w:r>
      <w:r w:rsidR="004503E1" w:rsidRPr="00EA2128">
        <w:rPr>
          <w:rFonts w:ascii="Arial" w:hAnsi="Arial" w:cs="Arial"/>
          <w:sz w:val="26"/>
          <w:szCs w:val="26"/>
        </w:rPr>
        <w:t>132.800,00</w:t>
      </w:r>
      <w:r w:rsidR="00DD4470" w:rsidRPr="00EA2128">
        <w:rPr>
          <w:rFonts w:ascii="Arial" w:hAnsi="Arial" w:cs="Arial"/>
          <w:sz w:val="26"/>
          <w:szCs w:val="26"/>
        </w:rPr>
        <w:t xml:space="preserve"> (</w:t>
      </w:r>
      <w:r w:rsidR="004503E1" w:rsidRPr="00EA2128">
        <w:rPr>
          <w:rFonts w:ascii="Arial" w:hAnsi="Arial" w:cs="Arial"/>
          <w:sz w:val="26"/>
          <w:szCs w:val="26"/>
        </w:rPr>
        <w:t>6,53</w:t>
      </w:r>
      <w:r w:rsidR="00DD4470" w:rsidRPr="00EA2128">
        <w:rPr>
          <w:rFonts w:ascii="Arial" w:hAnsi="Arial" w:cs="Arial"/>
          <w:sz w:val="26"/>
          <w:szCs w:val="26"/>
        </w:rPr>
        <w:t>%);</w:t>
      </w:r>
      <w:r w:rsidR="004503E1" w:rsidRPr="00EA2128">
        <w:rPr>
          <w:rFonts w:ascii="Arial" w:hAnsi="Arial" w:cs="Arial"/>
          <w:sz w:val="26"/>
          <w:szCs w:val="26"/>
        </w:rPr>
        <w:t xml:space="preserve"> </w:t>
      </w:r>
      <w:r w:rsidR="00DD4470" w:rsidRPr="00EA2128">
        <w:rPr>
          <w:rFonts w:ascii="Arial" w:hAnsi="Arial" w:cs="Arial"/>
          <w:b/>
          <w:sz w:val="26"/>
          <w:szCs w:val="26"/>
        </w:rPr>
        <w:t>08 - Secretaria Municipal da Saúde</w:t>
      </w:r>
      <w:r w:rsidR="00DD4470" w:rsidRPr="00EA2128">
        <w:rPr>
          <w:rFonts w:ascii="Arial" w:hAnsi="Arial" w:cs="Arial"/>
          <w:sz w:val="26"/>
          <w:szCs w:val="26"/>
        </w:rPr>
        <w:t xml:space="preserve"> R$ </w:t>
      </w:r>
      <w:r w:rsidR="004503E1" w:rsidRPr="00EA2128">
        <w:rPr>
          <w:rFonts w:ascii="Arial" w:hAnsi="Arial" w:cs="Arial"/>
          <w:sz w:val="26"/>
          <w:szCs w:val="26"/>
        </w:rPr>
        <w:t>9.019.800,00</w:t>
      </w:r>
      <w:r w:rsidR="00DD4470" w:rsidRPr="00EA2128">
        <w:rPr>
          <w:rFonts w:ascii="Arial" w:hAnsi="Arial" w:cs="Arial"/>
          <w:sz w:val="26"/>
          <w:szCs w:val="26"/>
        </w:rPr>
        <w:t xml:space="preserve"> (19,31%); </w:t>
      </w:r>
      <w:r w:rsidR="00DD4470" w:rsidRPr="00EA2128">
        <w:rPr>
          <w:rFonts w:ascii="Arial" w:hAnsi="Arial" w:cs="Arial"/>
          <w:b/>
          <w:sz w:val="26"/>
          <w:szCs w:val="26"/>
        </w:rPr>
        <w:t>09 – Secretaria Municipal de Assistência Social, Habitação e Cidadania</w:t>
      </w:r>
      <w:r w:rsidR="00DD4470" w:rsidRPr="00EA2128">
        <w:rPr>
          <w:rFonts w:ascii="Arial" w:hAnsi="Arial" w:cs="Arial"/>
          <w:sz w:val="26"/>
          <w:szCs w:val="26"/>
        </w:rPr>
        <w:t xml:space="preserve"> R$ 1.</w:t>
      </w:r>
      <w:r w:rsidR="004503E1" w:rsidRPr="00EA2128">
        <w:rPr>
          <w:rFonts w:ascii="Arial" w:hAnsi="Arial" w:cs="Arial"/>
          <w:sz w:val="26"/>
          <w:szCs w:val="26"/>
        </w:rPr>
        <w:t>752.500,00</w:t>
      </w:r>
      <w:r w:rsidR="00DD4470" w:rsidRPr="00EA2128">
        <w:rPr>
          <w:rFonts w:ascii="Arial" w:hAnsi="Arial" w:cs="Arial"/>
          <w:sz w:val="26"/>
          <w:szCs w:val="26"/>
        </w:rPr>
        <w:t xml:space="preserve"> (3,6</w:t>
      </w:r>
      <w:r w:rsidR="004503E1" w:rsidRPr="00EA2128">
        <w:rPr>
          <w:rFonts w:ascii="Arial" w:hAnsi="Arial" w:cs="Arial"/>
          <w:sz w:val="26"/>
          <w:szCs w:val="26"/>
        </w:rPr>
        <w:t>5</w:t>
      </w:r>
      <w:r w:rsidR="00DD4470" w:rsidRPr="00EA2128">
        <w:rPr>
          <w:rFonts w:ascii="Arial" w:hAnsi="Arial" w:cs="Arial"/>
          <w:sz w:val="26"/>
          <w:szCs w:val="26"/>
        </w:rPr>
        <w:t xml:space="preserve">%). </w:t>
      </w:r>
      <w:r w:rsidR="00DD4470" w:rsidRPr="00EA2128">
        <w:rPr>
          <w:rFonts w:ascii="Arial" w:hAnsi="Arial" w:cs="Arial"/>
          <w:b/>
          <w:sz w:val="26"/>
          <w:szCs w:val="26"/>
          <w:highlight w:val="yellow"/>
        </w:rPr>
        <w:t>Total Geral/202</w:t>
      </w:r>
      <w:r w:rsidR="004503E1" w:rsidRPr="00EA2128">
        <w:rPr>
          <w:rFonts w:ascii="Arial" w:hAnsi="Arial" w:cs="Arial"/>
          <w:b/>
          <w:sz w:val="26"/>
          <w:szCs w:val="26"/>
          <w:highlight w:val="yellow"/>
        </w:rPr>
        <w:t>5</w:t>
      </w:r>
      <w:r w:rsidR="00DD4470" w:rsidRPr="00EA2128">
        <w:rPr>
          <w:rFonts w:ascii="Arial" w:hAnsi="Arial" w:cs="Arial"/>
          <w:b/>
          <w:sz w:val="26"/>
          <w:szCs w:val="26"/>
          <w:highlight w:val="yellow"/>
        </w:rPr>
        <w:t>:</w:t>
      </w:r>
      <w:r w:rsidR="00DD4470" w:rsidRPr="00EA2128">
        <w:rPr>
          <w:rFonts w:ascii="Arial" w:hAnsi="Arial" w:cs="Arial"/>
          <w:b/>
          <w:sz w:val="26"/>
          <w:szCs w:val="26"/>
        </w:rPr>
        <w:t xml:space="preserve"> R$ 4</w:t>
      </w:r>
      <w:r w:rsidR="004503E1" w:rsidRPr="00EA2128">
        <w:rPr>
          <w:rFonts w:ascii="Arial" w:hAnsi="Arial" w:cs="Arial"/>
          <w:b/>
          <w:sz w:val="26"/>
          <w:szCs w:val="26"/>
        </w:rPr>
        <w:t>8</w:t>
      </w:r>
      <w:r w:rsidR="00DD4470" w:rsidRPr="00EA2128">
        <w:rPr>
          <w:rFonts w:ascii="Arial" w:hAnsi="Arial" w:cs="Arial"/>
          <w:b/>
          <w:sz w:val="26"/>
          <w:szCs w:val="26"/>
        </w:rPr>
        <w:t xml:space="preserve">.000.000,00. </w:t>
      </w:r>
      <w:r w:rsidR="00253EA2" w:rsidRPr="00EA2128">
        <w:rPr>
          <w:rFonts w:ascii="Arial" w:hAnsi="Arial" w:cs="Arial"/>
          <w:b/>
          <w:sz w:val="26"/>
          <w:szCs w:val="26"/>
          <w:highlight w:val="yellow"/>
        </w:rPr>
        <w:t>2º)</w:t>
      </w:r>
      <w:r w:rsidR="00253EA2" w:rsidRPr="00EA2128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253EA2" w:rsidRPr="00EA2128">
        <w:rPr>
          <w:rFonts w:ascii="Arial" w:hAnsi="Arial" w:cs="Arial"/>
          <w:b/>
          <w:bCs/>
          <w:sz w:val="26"/>
          <w:szCs w:val="26"/>
          <w:highlight w:val="yellow"/>
        </w:rPr>
        <w:t xml:space="preserve">Of. Nº </w:t>
      </w:r>
      <w:r w:rsidR="0050750D" w:rsidRPr="00EA2128">
        <w:rPr>
          <w:rFonts w:ascii="Arial" w:hAnsi="Arial" w:cs="Arial"/>
          <w:b/>
          <w:bCs/>
          <w:sz w:val="26"/>
          <w:szCs w:val="26"/>
          <w:highlight w:val="yellow"/>
        </w:rPr>
        <w:t>237</w:t>
      </w:r>
      <w:r w:rsidR="00253EA2" w:rsidRPr="00EA2128">
        <w:rPr>
          <w:rFonts w:ascii="Arial" w:hAnsi="Arial" w:cs="Arial"/>
          <w:b/>
          <w:bCs/>
          <w:sz w:val="26"/>
          <w:szCs w:val="26"/>
          <w:highlight w:val="yellow"/>
        </w:rPr>
        <w:t>/2024</w:t>
      </w:r>
      <w:r w:rsidR="00253EA2" w:rsidRPr="00EA2128">
        <w:rPr>
          <w:rFonts w:ascii="Arial" w:hAnsi="Arial" w:cs="Arial"/>
          <w:b/>
          <w:sz w:val="26"/>
          <w:szCs w:val="26"/>
          <w:highlight w:val="yellow"/>
        </w:rPr>
        <w:t>,</w:t>
      </w:r>
      <w:r w:rsidR="00253EA2" w:rsidRPr="00EA2128">
        <w:rPr>
          <w:rFonts w:ascii="Arial" w:hAnsi="Arial" w:cs="Arial"/>
          <w:sz w:val="26"/>
          <w:szCs w:val="26"/>
        </w:rPr>
        <w:t xml:space="preserve"> de</w:t>
      </w:r>
      <w:r w:rsidR="0050750D" w:rsidRPr="00EA2128">
        <w:rPr>
          <w:rFonts w:ascii="Arial" w:hAnsi="Arial" w:cs="Arial"/>
          <w:sz w:val="26"/>
          <w:szCs w:val="26"/>
        </w:rPr>
        <w:t xml:space="preserve"> 03</w:t>
      </w:r>
      <w:r w:rsidR="00253EA2" w:rsidRPr="00EA2128">
        <w:rPr>
          <w:rFonts w:ascii="Arial" w:hAnsi="Arial" w:cs="Arial"/>
          <w:sz w:val="26"/>
          <w:szCs w:val="26"/>
        </w:rPr>
        <w:t xml:space="preserve"> de </w:t>
      </w:r>
      <w:r w:rsidR="0050750D" w:rsidRPr="00EA2128">
        <w:rPr>
          <w:rFonts w:ascii="Arial" w:hAnsi="Arial" w:cs="Arial"/>
          <w:sz w:val="26"/>
          <w:szCs w:val="26"/>
        </w:rPr>
        <w:t xml:space="preserve">dezembro </w:t>
      </w:r>
      <w:r w:rsidR="00253EA2" w:rsidRPr="00EA2128">
        <w:rPr>
          <w:rFonts w:ascii="Arial" w:hAnsi="Arial" w:cs="Arial"/>
          <w:sz w:val="26"/>
          <w:szCs w:val="26"/>
        </w:rPr>
        <w:t>de 2024,</w:t>
      </w:r>
      <w:r w:rsidR="00253EA2" w:rsidRPr="00EA2128">
        <w:rPr>
          <w:rFonts w:ascii="Arial" w:hAnsi="Arial" w:cs="Arial"/>
          <w:color w:val="000000"/>
          <w:sz w:val="26"/>
          <w:szCs w:val="26"/>
        </w:rPr>
        <w:t xml:space="preserve"> encaminhando: </w:t>
      </w:r>
      <w:r w:rsidR="00253EA2" w:rsidRPr="00EA2128">
        <w:rPr>
          <w:rFonts w:ascii="Arial" w:hAnsi="Arial" w:cs="Arial"/>
          <w:b/>
          <w:color w:val="000000"/>
          <w:sz w:val="26"/>
          <w:szCs w:val="26"/>
          <w:highlight w:val="yellow"/>
        </w:rPr>
        <w:t>a) PROJETO DE LEI Nº 0</w:t>
      </w:r>
      <w:r w:rsidR="0050750D" w:rsidRPr="00EA2128">
        <w:rPr>
          <w:rFonts w:ascii="Arial" w:hAnsi="Arial" w:cs="Arial"/>
          <w:b/>
          <w:color w:val="000000"/>
          <w:sz w:val="26"/>
          <w:szCs w:val="26"/>
          <w:highlight w:val="yellow"/>
        </w:rPr>
        <w:t>99</w:t>
      </w:r>
      <w:r w:rsidR="00253EA2" w:rsidRPr="00EA2128">
        <w:rPr>
          <w:rFonts w:ascii="Arial" w:hAnsi="Arial" w:cs="Arial"/>
          <w:b/>
          <w:color w:val="000000"/>
          <w:sz w:val="26"/>
          <w:szCs w:val="26"/>
          <w:highlight w:val="yellow"/>
        </w:rPr>
        <w:t xml:space="preserve"> </w:t>
      </w:r>
      <w:r w:rsidR="00253EA2" w:rsidRPr="00EA2128">
        <w:rPr>
          <w:rFonts w:ascii="Arial" w:hAnsi="Arial" w:cs="Arial"/>
          <w:sz w:val="26"/>
          <w:szCs w:val="26"/>
        </w:rPr>
        <w:t xml:space="preserve">datado de </w:t>
      </w:r>
      <w:r w:rsidR="0050750D" w:rsidRPr="00EA2128">
        <w:rPr>
          <w:rFonts w:ascii="Arial" w:hAnsi="Arial" w:cs="Arial"/>
          <w:sz w:val="26"/>
          <w:szCs w:val="26"/>
        </w:rPr>
        <w:t>02</w:t>
      </w:r>
      <w:r w:rsidR="00253EA2" w:rsidRPr="00EA2128">
        <w:rPr>
          <w:rFonts w:ascii="Arial" w:hAnsi="Arial" w:cs="Arial"/>
          <w:sz w:val="26"/>
          <w:szCs w:val="26"/>
        </w:rPr>
        <w:t xml:space="preserve"> de </w:t>
      </w:r>
      <w:r w:rsidR="0050750D" w:rsidRPr="00EA2128">
        <w:rPr>
          <w:rFonts w:ascii="Arial" w:hAnsi="Arial" w:cs="Arial"/>
          <w:sz w:val="26"/>
          <w:szCs w:val="26"/>
        </w:rPr>
        <w:t>dezembro d</w:t>
      </w:r>
      <w:r w:rsidR="00253EA2" w:rsidRPr="00EA2128">
        <w:rPr>
          <w:rFonts w:ascii="Arial" w:hAnsi="Arial" w:cs="Arial"/>
          <w:sz w:val="26"/>
          <w:szCs w:val="26"/>
        </w:rPr>
        <w:t>e 2024, sob a ementa:</w:t>
      </w:r>
      <w:r w:rsidR="00253EA2" w:rsidRPr="00EA2128">
        <w:rPr>
          <w:rFonts w:ascii="Arial" w:hAnsi="Arial" w:cs="Arial"/>
          <w:b/>
          <w:sz w:val="26"/>
          <w:szCs w:val="26"/>
        </w:rPr>
        <w:t xml:space="preserve"> “</w:t>
      </w:r>
      <w:r w:rsidR="0050750D" w:rsidRPr="00EA2128">
        <w:rPr>
          <w:rFonts w:ascii="Arial" w:hAnsi="Arial" w:cs="Arial"/>
          <w:b/>
          <w:sz w:val="26"/>
          <w:szCs w:val="26"/>
        </w:rPr>
        <w:t>ALTERA O PLANO PLURIANIAL – PPA E A LEI DE DIRETRIZES ORÇAMENTÁRIAS – LDO, PARA INCLUIR AÇÃO EM PROGRAMA, E ABRE CRÉDITO ADICIONAL ESPECIAL NO ORÇAMENTO DO MUNICÍPIO, E DÁ OUTRAS PROVIDÊNCIAS”</w:t>
      </w:r>
      <w:r w:rsidR="008D635F" w:rsidRPr="00EA2128">
        <w:rPr>
          <w:rFonts w:ascii="Arial" w:hAnsi="Arial" w:cs="Arial"/>
          <w:b/>
          <w:sz w:val="26"/>
          <w:szCs w:val="26"/>
        </w:rPr>
        <w:t xml:space="preserve">. </w:t>
      </w:r>
      <w:r w:rsidR="005E4EDA" w:rsidRPr="00EA2128">
        <w:rPr>
          <w:rFonts w:ascii="Arial" w:hAnsi="Arial" w:cs="Arial"/>
          <w:bCs/>
          <w:sz w:val="26"/>
          <w:szCs w:val="26"/>
        </w:rPr>
        <w:t>Vem acompanhado da respectiva mensage</w:t>
      </w:r>
      <w:r w:rsidR="008D635F" w:rsidRPr="00EA2128">
        <w:rPr>
          <w:rFonts w:ascii="Arial" w:hAnsi="Arial" w:cs="Arial"/>
          <w:bCs/>
          <w:sz w:val="26"/>
          <w:szCs w:val="26"/>
        </w:rPr>
        <w:t>m</w:t>
      </w:r>
      <w:r w:rsidR="005E4EDA" w:rsidRPr="00EA2128">
        <w:rPr>
          <w:rFonts w:ascii="Arial" w:hAnsi="Arial" w:cs="Arial"/>
          <w:bCs/>
          <w:sz w:val="26"/>
          <w:szCs w:val="26"/>
        </w:rPr>
        <w:t xml:space="preserve"> justificativa</w:t>
      </w:r>
      <w:r w:rsidR="008D635F" w:rsidRPr="00EA2128">
        <w:rPr>
          <w:rFonts w:ascii="Arial" w:hAnsi="Arial" w:cs="Arial"/>
          <w:bCs/>
          <w:sz w:val="26"/>
          <w:szCs w:val="26"/>
        </w:rPr>
        <w:t xml:space="preserve">. </w:t>
      </w:r>
      <w:r w:rsidR="008A7410" w:rsidRPr="00EA2128"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="00051E4D" w:rsidRPr="00EA2128">
        <w:rPr>
          <w:rFonts w:ascii="Arial" w:hAnsi="Arial" w:cs="Arial"/>
          <w:b/>
          <w:bCs/>
          <w:sz w:val="26"/>
          <w:szCs w:val="26"/>
          <w:highlight w:val="yellow"/>
        </w:rPr>
        <w:t>e p</w:t>
      </w:r>
      <w:r w:rsidR="00051E4D" w:rsidRPr="00EA2128">
        <w:rPr>
          <w:rFonts w:ascii="Arial" w:hAnsi="Arial" w:cs="Arial"/>
          <w:b/>
          <w:sz w:val="26"/>
          <w:szCs w:val="26"/>
          <w:highlight w:val="yellow"/>
        </w:rPr>
        <w:t>arte do Poder Legislativo</w:t>
      </w:r>
      <w:r w:rsidR="008A7410" w:rsidRPr="00EA2128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481DFC" w:rsidRPr="00EA2128">
        <w:rPr>
          <w:rFonts w:ascii="Arial" w:hAnsi="Arial" w:cs="Arial"/>
          <w:sz w:val="26"/>
          <w:szCs w:val="26"/>
        </w:rPr>
        <w:t>não há matéria a ser apresentada na presente sessão.</w:t>
      </w:r>
      <w:r w:rsidR="00D05860" w:rsidRPr="00EA2128">
        <w:rPr>
          <w:rFonts w:ascii="Arial" w:hAnsi="Arial" w:cs="Arial"/>
          <w:sz w:val="26"/>
          <w:szCs w:val="26"/>
        </w:rPr>
        <w:t xml:space="preserve"> </w:t>
      </w:r>
      <w:r w:rsidR="00051E4D" w:rsidRPr="00EA2128">
        <w:rPr>
          <w:rFonts w:ascii="Arial" w:hAnsi="Arial" w:cs="Arial"/>
          <w:b/>
          <w:bCs/>
          <w:sz w:val="26"/>
          <w:szCs w:val="26"/>
        </w:rPr>
        <w:t>Q</w:t>
      </w:r>
      <w:r w:rsidR="00051E4D" w:rsidRPr="00EA2128">
        <w:rPr>
          <w:rFonts w:ascii="Arial" w:hAnsi="Arial" w:cs="Arial"/>
          <w:b/>
          <w:sz w:val="26"/>
          <w:szCs w:val="26"/>
          <w:u w:val="single"/>
        </w:rPr>
        <w:t xml:space="preserve">uanto as correspondências recebidas no decorrer da semana </w:t>
      </w:r>
      <w:r w:rsidR="00D05860" w:rsidRPr="00EA2128">
        <w:rPr>
          <w:rFonts w:ascii="Arial" w:hAnsi="Arial" w:cs="Arial"/>
          <w:sz w:val="26"/>
          <w:szCs w:val="26"/>
        </w:rPr>
        <w:t>foi apresentado:</w:t>
      </w:r>
      <w:r w:rsidR="00FE38BC" w:rsidRPr="00EA2128">
        <w:rPr>
          <w:rFonts w:ascii="Arial" w:hAnsi="Arial" w:cs="Arial"/>
          <w:sz w:val="26"/>
          <w:szCs w:val="26"/>
        </w:rPr>
        <w:t xml:space="preserve"> </w:t>
      </w:r>
      <w:r w:rsidR="00D05860" w:rsidRPr="00EA2128">
        <w:rPr>
          <w:rFonts w:ascii="Arial" w:hAnsi="Arial" w:cs="Arial"/>
          <w:b/>
          <w:sz w:val="26"/>
          <w:szCs w:val="26"/>
          <w:highlight w:val="yellow"/>
        </w:rPr>
        <w:t>Of</w:t>
      </w:r>
      <w:r w:rsidR="00FE38BC" w:rsidRPr="00EA2128">
        <w:rPr>
          <w:rFonts w:ascii="Arial" w:hAnsi="Arial" w:cs="Arial"/>
          <w:b/>
          <w:sz w:val="26"/>
          <w:szCs w:val="26"/>
          <w:highlight w:val="yellow"/>
        </w:rPr>
        <w:t xml:space="preserve">. </w:t>
      </w:r>
      <w:proofErr w:type="spellStart"/>
      <w:r w:rsidR="00FE38BC" w:rsidRPr="00EA2128">
        <w:rPr>
          <w:rFonts w:ascii="Arial" w:hAnsi="Arial" w:cs="Arial"/>
          <w:b/>
          <w:sz w:val="26"/>
          <w:szCs w:val="26"/>
          <w:highlight w:val="yellow"/>
        </w:rPr>
        <w:t>Gab</w:t>
      </w:r>
      <w:proofErr w:type="spellEnd"/>
      <w:r w:rsidR="00FE38BC" w:rsidRPr="00EA2128">
        <w:rPr>
          <w:rFonts w:ascii="Arial" w:hAnsi="Arial" w:cs="Arial"/>
          <w:b/>
          <w:sz w:val="26"/>
          <w:szCs w:val="26"/>
          <w:highlight w:val="yellow"/>
        </w:rPr>
        <w:t>. Nº 239</w:t>
      </w:r>
      <w:r w:rsidR="00D05860" w:rsidRPr="00EA2128">
        <w:rPr>
          <w:rFonts w:ascii="Arial" w:hAnsi="Arial" w:cs="Arial"/>
          <w:b/>
          <w:sz w:val="26"/>
          <w:szCs w:val="26"/>
          <w:highlight w:val="yellow"/>
        </w:rPr>
        <w:t>/2024,</w:t>
      </w:r>
      <w:r w:rsidR="00D05860" w:rsidRPr="00EA2128">
        <w:rPr>
          <w:rFonts w:ascii="Arial" w:hAnsi="Arial" w:cs="Arial"/>
          <w:sz w:val="26"/>
          <w:szCs w:val="26"/>
        </w:rPr>
        <w:t xml:space="preserve"> datado de </w:t>
      </w:r>
      <w:r w:rsidR="005E4EDA" w:rsidRPr="00EA2128">
        <w:rPr>
          <w:rFonts w:ascii="Arial" w:hAnsi="Arial" w:cs="Arial"/>
          <w:sz w:val="26"/>
          <w:szCs w:val="26"/>
        </w:rPr>
        <w:t>0</w:t>
      </w:r>
      <w:r w:rsidR="00FE38BC" w:rsidRPr="00EA2128">
        <w:rPr>
          <w:rFonts w:ascii="Arial" w:hAnsi="Arial" w:cs="Arial"/>
          <w:sz w:val="26"/>
          <w:szCs w:val="26"/>
        </w:rPr>
        <w:t>3</w:t>
      </w:r>
      <w:r w:rsidR="00D05860" w:rsidRPr="00EA2128">
        <w:rPr>
          <w:rFonts w:ascii="Arial" w:hAnsi="Arial" w:cs="Arial"/>
          <w:sz w:val="26"/>
          <w:szCs w:val="26"/>
        </w:rPr>
        <w:t xml:space="preserve"> de </w:t>
      </w:r>
      <w:r w:rsidR="00FE38BC" w:rsidRPr="00EA2128">
        <w:rPr>
          <w:rFonts w:ascii="Arial" w:hAnsi="Arial" w:cs="Arial"/>
          <w:sz w:val="26"/>
          <w:szCs w:val="26"/>
        </w:rPr>
        <w:t>dezembro</w:t>
      </w:r>
      <w:r w:rsidR="00D05860" w:rsidRPr="00EA2128">
        <w:rPr>
          <w:rFonts w:ascii="Arial" w:hAnsi="Arial" w:cs="Arial"/>
          <w:sz w:val="26"/>
          <w:szCs w:val="26"/>
        </w:rPr>
        <w:t xml:space="preserve">, </w:t>
      </w:r>
      <w:r w:rsidR="00FE38BC" w:rsidRPr="00EA2128">
        <w:rPr>
          <w:rFonts w:ascii="Arial" w:hAnsi="Arial" w:cs="Arial"/>
          <w:sz w:val="26"/>
          <w:szCs w:val="26"/>
        </w:rPr>
        <w:t xml:space="preserve">contendo </w:t>
      </w:r>
      <w:r w:rsidR="00FE38BC" w:rsidRPr="00EA2128">
        <w:rPr>
          <w:rFonts w:ascii="Arial" w:hAnsi="Arial" w:cs="Arial"/>
          <w:b/>
          <w:i/>
          <w:sz w:val="26"/>
          <w:szCs w:val="26"/>
        </w:rPr>
        <w:t>CONVITE</w:t>
      </w:r>
      <w:r w:rsidR="00FE38BC" w:rsidRPr="00EA2128">
        <w:rPr>
          <w:rFonts w:ascii="Arial" w:hAnsi="Arial" w:cs="Arial"/>
          <w:sz w:val="26"/>
          <w:szCs w:val="26"/>
        </w:rPr>
        <w:t xml:space="preserve"> para participar do Ato Inaugural da Galeria dos Secretários Municipais de Educação, Cultura e Desporto, no dia 08n de dezembro às 17:30hs, no Centro Administrativo e logo após abertura do Natal das Orquídeas. </w:t>
      </w:r>
      <w:r w:rsidR="00FE38BC" w:rsidRPr="00EA2128">
        <w:rPr>
          <w:rFonts w:ascii="Arial" w:hAnsi="Arial" w:cs="Arial"/>
          <w:b/>
          <w:sz w:val="26"/>
          <w:szCs w:val="26"/>
          <w:highlight w:val="yellow"/>
        </w:rPr>
        <w:t>Ofício Nº 802/2024/GAB-SPA/SPA/MAPA.</w:t>
      </w:r>
      <w:r w:rsidR="00FE38BC" w:rsidRPr="00EA2128">
        <w:rPr>
          <w:rFonts w:ascii="Arial" w:hAnsi="Arial" w:cs="Arial"/>
          <w:b/>
          <w:sz w:val="26"/>
          <w:szCs w:val="26"/>
        </w:rPr>
        <w:t xml:space="preserve"> Assunto:</w:t>
      </w:r>
      <w:r w:rsidR="00FE38BC" w:rsidRPr="00EA2128">
        <w:rPr>
          <w:rFonts w:ascii="Arial" w:hAnsi="Arial" w:cs="Arial"/>
          <w:sz w:val="26"/>
          <w:szCs w:val="26"/>
        </w:rPr>
        <w:t xml:space="preserve"> solicitação de prorrogação das dívidas e crédito para reconstrução, reinvestimento e capital de giro para agricultores, produtores rurais, pecuaristas e setor de agronegócio. (</w:t>
      </w:r>
      <w:proofErr w:type="gramStart"/>
      <w:r w:rsidR="00FE38BC" w:rsidRPr="00EA2128">
        <w:rPr>
          <w:rFonts w:ascii="Arial" w:hAnsi="Arial" w:cs="Arial"/>
          <w:i/>
          <w:sz w:val="26"/>
          <w:szCs w:val="26"/>
        </w:rPr>
        <w:t>comunicação</w:t>
      </w:r>
      <w:proofErr w:type="gramEnd"/>
      <w:r w:rsidR="00FE38BC" w:rsidRPr="00EA2128">
        <w:rPr>
          <w:rFonts w:ascii="Arial" w:hAnsi="Arial" w:cs="Arial"/>
          <w:i/>
          <w:sz w:val="26"/>
          <w:szCs w:val="26"/>
        </w:rPr>
        <w:t xml:space="preserve"> do recebimento do oficio 174/2024 de 14.08.2024 desta Casa</w:t>
      </w:r>
      <w:r w:rsidR="00FE38BC" w:rsidRPr="00EA2128">
        <w:rPr>
          <w:rFonts w:ascii="Arial" w:hAnsi="Arial" w:cs="Arial"/>
          <w:sz w:val="26"/>
          <w:szCs w:val="26"/>
        </w:rPr>
        <w:t xml:space="preserve">). </w:t>
      </w:r>
      <w:r w:rsidR="00D05860" w:rsidRPr="00EA2128">
        <w:rPr>
          <w:rFonts w:ascii="Arial" w:hAnsi="Arial" w:cs="Arial"/>
          <w:sz w:val="26"/>
          <w:szCs w:val="26"/>
        </w:rPr>
        <w:t>As demais correspondências, p</w:t>
      </w:r>
      <w:r w:rsidR="00051E4D" w:rsidRPr="00EA2128">
        <w:rPr>
          <w:rFonts w:ascii="Arial" w:hAnsi="Arial" w:cs="Arial"/>
          <w:sz w:val="26"/>
          <w:szCs w:val="26"/>
        </w:rPr>
        <w:t xml:space="preserve">ermanecerão à disposição, nos arquivos desta Casa. Dando continuidade, adentrou-se no espaço destinado ao </w:t>
      </w:r>
      <w:r w:rsidR="00051E4D" w:rsidRPr="00EA2128">
        <w:rPr>
          <w:rFonts w:ascii="Arial" w:hAnsi="Arial" w:cs="Arial"/>
          <w:b/>
          <w:sz w:val="26"/>
          <w:szCs w:val="26"/>
          <w:shd w:val="clear" w:color="auto" w:fill="FFFF00"/>
        </w:rPr>
        <w:t>PERÍODO DAS COMUNICAÇÕES.</w:t>
      </w:r>
      <w:r w:rsidR="00051E4D" w:rsidRPr="00EA2128">
        <w:rPr>
          <w:rFonts w:ascii="Arial" w:hAnsi="Arial" w:cs="Arial"/>
          <w:sz w:val="26"/>
          <w:szCs w:val="26"/>
        </w:rPr>
        <w:t xml:space="preserve"> Neste espaço regimental, </w:t>
      </w:r>
      <w:r w:rsidR="005E4EDA" w:rsidRPr="00EA2128">
        <w:rPr>
          <w:rFonts w:ascii="Arial" w:hAnsi="Arial" w:cs="Arial"/>
          <w:sz w:val="26"/>
          <w:szCs w:val="26"/>
        </w:rPr>
        <w:t xml:space="preserve">não teve inscritos para o uso da palavra, na tribuna livre desta Casa, esta noite. </w:t>
      </w:r>
      <w:r w:rsidR="005E4EDA" w:rsidRPr="00EA2128">
        <w:rPr>
          <w:rFonts w:ascii="Arial" w:hAnsi="Arial" w:cs="Arial"/>
          <w:color w:val="000000"/>
          <w:sz w:val="26"/>
          <w:szCs w:val="26"/>
        </w:rPr>
        <w:t xml:space="preserve">Assim sendo, </w:t>
      </w:r>
      <w:r w:rsidR="000C3FBD" w:rsidRPr="00EA2128">
        <w:rPr>
          <w:rFonts w:ascii="Arial" w:hAnsi="Arial" w:cs="Arial"/>
          <w:color w:val="000000"/>
          <w:sz w:val="26"/>
          <w:szCs w:val="26"/>
        </w:rPr>
        <w:t xml:space="preserve">o senhor Presidente, </w:t>
      </w:r>
      <w:r w:rsidR="000C3FBD" w:rsidRPr="00EA2128">
        <w:rPr>
          <w:rFonts w:ascii="Arial" w:hAnsi="Arial" w:cs="Arial"/>
          <w:sz w:val="26"/>
          <w:szCs w:val="26"/>
        </w:rPr>
        <w:t>pass</w:t>
      </w:r>
      <w:r w:rsidR="005E4EDA" w:rsidRPr="00EA2128">
        <w:rPr>
          <w:rFonts w:ascii="Arial" w:hAnsi="Arial" w:cs="Arial"/>
          <w:sz w:val="26"/>
          <w:szCs w:val="26"/>
        </w:rPr>
        <w:t>ou</w:t>
      </w:r>
      <w:r w:rsidR="000C3FBD" w:rsidRPr="00EA2128">
        <w:rPr>
          <w:rFonts w:ascii="Arial" w:hAnsi="Arial" w:cs="Arial"/>
          <w:sz w:val="26"/>
          <w:szCs w:val="26"/>
        </w:rPr>
        <w:t xml:space="preserve">, de imediato ao período da </w:t>
      </w:r>
      <w:r w:rsidR="000C3FBD" w:rsidRPr="00EA2128">
        <w:rPr>
          <w:rFonts w:ascii="Arial" w:hAnsi="Arial" w:cs="Arial"/>
          <w:b/>
          <w:bCs/>
          <w:sz w:val="26"/>
          <w:szCs w:val="26"/>
          <w:shd w:val="clear" w:color="auto" w:fill="FFFF00"/>
        </w:rPr>
        <w:t>ORDEM DO DIA</w:t>
      </w:r>
      <w:r w:rsidR="00447A72" w:rsidRPr="00EA2128">
        <w:rPr>
          <w:rFonts w:ascii="Arial" w:hAnsi="Arial" w:cs="Arial"/>
          <w:b/>
          <w:bCs/>
          <w:sz w:val="26"/>
          <w:szCs w:val="26"/>
          <w:shd w:val="clear" w:color="auto" w:fill="FFFF00"/>
        </w:rPr>
        <w:t xml:space="preserve">. </w:t>
      </w:r>
      <w:r w:rsidR="006537EE" w:rsidRPr="00EA2128">
        <w:rPr>
          <w:rFonts w:ascii="Arial" w:hAnsi="Arial" w:cs="Arial"/>
          <w:sz w:val="26"/>
          <w:szCs w:val="26"/>
        </w:rPr>
        <w:t xml:space="preserve">Neste espaço regimental, solicitou </w:t>
      </w:r>
      <w:r w:rsidR="005E4EDA" w:rsidRPr="00EA2128">
        <w:rPr>
          <w:rFonts w:ascii="Arial" w:hAnsi="Arial" w:cs="Arial"/>
          <w:sz w:val="26"/>
          <w:szCs w:val="26"/>
        </w:rPr>
        <w:t xml:space="preserve">que </w:t>
      </w:r>
      <w:r w:rsidR="0084738B" w:rsidRPr="00EA2128">
        <w:rPr>
          <w:rFonts w:ascii="Arial" w:hAnsi="Arial" w:cs="Arial"/>
          <w:sz w:val="26"/>
          <w:szCs w:val="26"/>
        </w:rPr>
        <w:t>os</w:t>
      </w:r>
      <w:r w:rsidR="005E4EDA" w:rsidRPr="00EA2128">
        <w:rPr>
          <w:rFonts w:ascii="Arial" w:hAnsi="Arial" w:cs="Arial"/>
          <w:sz w:val="26"/>
          <w:szCs w:val="26"/>
        </w:rPr>
        <w:t xml:space="preserve"> </w:t>
      </w:r>
      <w:r w:rsidR="006537EE" w:rsidRPr="00EA2128">
        <w:rPr>
          <w:rFonts w:ascii="Arial" w:hAnsi="Arial" w:cs="Arial"/>
          <w:sz w:val="26"/>
          <w:szCs w:val="26"/>
        </w:rPr>
        <w:t>Vereador</w:t>
      </w:r>
      <w:r w:rsidR="0084738B" w:rsidRPr="00EA2128">
        <w:rPr>
          <w:rFonts w:ascii="Arial" w:hAnsi="Arial" w:cs="Arial"/>
          <w:sz w:val="26"/>
          <w:szCs w:val="26"/>
        </w:rPr>
        <w:t>es</w:t>
      </w:r>
      <w:r w:rsidR="006537EE" w:rsidRPr="00EA2128">
        <w:rPr>
          <w:rFonts w:ascii="Arial" w:hAnsi="Arial" w:cs="Arial"/>
          <w:sz w:val="26"/>
          <w:szCs w:val="26"/>
        </w:rPr>
        <w:t xml:space="preserve"> </w:t>
      </w:r>
      <w:r w:rsidR="005E4EDA" w:rsidRPr="00EA2128">
        <w:rPr>
          <w:rFonts w:ascii="Arial" w:hAnsi="Arial" w:cs="Arial"/>
          <w:b/>
          <w:bCs/>
          <w:sz w:val="26"/>
          <w:szCs w:val="26"/>
        </w:rPr>
        <w:t>Marcela</w:t>
      </w:r>
      <w:r w:rsidR="0084738B" w:rsidRPr="00EA2128">
        <w:rPr>
          <w:rFonts w:ascii="Arial" w:hAnsi="Arial" w:cs="Arial"/>
          <w:b/>
          <w:bCs/>
          <w:sz w:val="26"/>
          <w:szCs w:val="26"/>
        </w:rPr>
        <w:t xml:space="preserve"> </w:t>
      </w:r>
      <w:r w:rsidR="0084738B" w:rsidRPr="00EA2128">
        <w:rPr>
          <w:rFonts w:ascii="Arial" w:hAnsi="Arial" w:cs="Arial"/>
          <w:bCs/>
          <w:sz w:val="26"/>
          <w:szCs w:val="26"/>
        </w:rPr>
        <w:t>e</w:t>
      </w:r>
      <w:r w:rsidR="0084738B" w:rsidRPr="00EA2128">
        <w:rPr>
          <w:rFonts w:ascii="Arial" w:hAnsi="Arial" w:cs="Arial"/>
          <w:b/>
          <w:bCs/>
          <w:sz w:val="26"/>
          <w:szCs w:val="26"/>
        </w:rPr>
        <w:t xml:space="preserve"> Gustavo</w:t>
      </w:r>
      <w:r w:rsidR="006537EE" w:rsidRPr="00EA2128">
        <w:rPr>
          <w:rFonts w:ascii="Arial" w:hAnsi="Arial" w:cs="Arial"/>
          <w:b/>
          <w:bCs/>
          <w:sz w:val="26"/>
          <w:szCs w:val="26"/>
        </w:rPr>
        <w:t>,</w:t>
      </w:r>
      <w:r w:rsidR="006537EE" w:rsidRPr="00EA2128">
        <w:rPr>
          <w:rFonts w:ascii="Arial" w:hAnsi="Arial" w:cs="Arial"/>
          <w:sz w:val="26"/>
          <w:szCs w:val="26"/>
        </w:rPr>
        <w:t xml:space="preserve"> apresentasse</w:t>
      </w:r>
      <w:r w:rsidR="0084738B" w:rsidRPr="00EA2128">
        <w:rPr>
          <w:rFonts w:ascii="Arial" w:hAnsi="Arial" w:cs="Arial"/>
          <w:sz w:val="26"/>
          <w:szCs w:val="26"/>
        </w:rPr>
        <w:t>m</w:t>
      </w:r>
      <w:r w:rsidR="006537EE" w:rsidRPr="00EA2128">
        <w:rPr>
          <w:rFonts w:ascii="Arial" w:hAnsi="Arial" w:cs="Arial"/>
          <w:sz w:val="26"/>
          <w:szCs w:val="26"/>
        </w:rPr>
        <w:t xml:space="preserve">, na íntegra, a matéria exibida no Expediente desta </w:t>
      </w:r>
      <w:r w:rsidR="006537EE" w:rsidRPr="00EA2128">
        <w:rPr>
          <w:rFonts w:ascii="Arial" w:hAnsi="Arial" w:cs="Arial"/>
          <w:sz w:val="26"/>
          <w:szCs w:val="26"/>
        </w:rPr>
        <w:lastRenderedPageBreak/>
        <w:t>sessão. Em atendimento à solicitação da presidência da Mesa, apresent</w:t>
      </w:r>
      <w:r w:rsidR="0084738B" w:rsidRPr="00EA2128">
        <w:rPr>
          <w:rFonts w:ascii="Arial" w:hAnsi="Arial" w:cs="Arial"/>
          <w:sz w:val="26"/>
          <w:szCs w:val="26"/>
        </w:rPr>
        <w:t>aram-na</w:t>
      </w:r>
      <w:r w:rsidR="006537EE" w:rsidRPr="00EA2128">
        <w:rPr>
          <w:rFonts w:ascii="Arial" w:hAnsi="Arial" w:cs="Arial"/>
          <w:sz w:val="26"/>
          <w:szCs w:val="26"/>
        </w:rPr>
        <w:t xml:space="preserve">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da Casa, pudessem analisar e desenvolver estudos, com vistas à formulação do correspondente Parecer Técnico em torno da matéria encaminhada pelo Executivo Municipal. Concluídos os trabalhos das Comissões, a sessão foi reaberta. Reabertos os trabalhos, </w:t>
      </w:r>
      <w:r w:rsidR="0084738B" w:rsidRPr="00EA2128">
        <w:rPr>
          <w:rFonts w:ascii="Arial" w:hAnsi="Arial" w:cs="Arial"/>
          <w:sz w:val="26"/>
          <w:szCs w:val="26"/>
        </w:rPr>
        <w:t xml:space="preserve">inicialmente, </w:t>
      </w:r>
      <w:r w:rsidR="0084738B" w:rsidRPr="00EA2128">
        <w:rPr>
          <w:rFonts w:ascii="Arial" w:hAnsi="Arial" w:cs="Arial"/>
          <w:sz w:val="26"/>
          <w:szCs w:val="26"/>
        </w:rPr>
        <w:t>o</w:t>
      </w:r>
      <w:r w:rsidR="0084738B" w:rsidRPr="00EA2128">
        <w:rPr>
          <w:rFonts w:ascii="Arial" w:hAnsi="Arial" w:cs="Arial"/>
          <w:sz w:val="26"/>
          <w:szCs w:val="26"/>
        </w:rPr>
        <w:t xml:space="preserve"> senhor Presidente comunicou que o </w:t>
      </w:r>
      <w:r w:rsidR="0084738B" w:rsidRPr="00EA2128">
        <w:rPr>
          <w:rFonts w:ascii="Arial" w:hAnsi="Arial" w:cs="Arial"/>
          <w:b/>
          <w:color w:val="000000"/>
          <w:sz w:val="26"/>
          <w:szCs w:val="26"/>
          <w:highlight w:val="yellow"/>
        </w:rPr>
        <w:t>PROJETO DE LEI Nº 09</w:t>
      </w:r>
      <w:r w:rsidR="0084738B" w:rsidRPr="00EA2128">
        <w:rPr>
          <w:rFonts w:ascii="Arial" w:hAnsi="Arial" w:cs="Arial"/>
          <w:b/>
          <w:color w:val="000000"/>
          <w:sz w:val="26"/>
          <w:szCs w:val="26"/>
          <w:highlight w:val="yellow"/>
        </w:rPr>
        <w:t>8</w:t>
      </w:r>
      <w:r w:rsidR="0084738B" w:rsidRPr="00EA2128">
        <w:rPr>
          <w:rFonts w:ascii="Arial" w:hAnsi="Arial" w:cs="Arial"/>
          <w:b/>
          <w:color w:val="000000"/>
          <w:sz w:val="26"/>
          <w:szCs w:val="26"/>
          <w:highlight w:val="yellow"/>
        </w:rPr>
        <w:t xml:space="preserve"> </w:t>
      </w:r>
      <w:r w:rsidR="0084738B" w:rsidRPr="00EA2128">
        <w:rPr>
          <w:rFonts w:ascii="Arial" w:hAnsi="Arial" w:cs="Arial"/>
          <w:sz w:val="26"/>
          <w:szCs w:val="26"/>
        </w:rPr>
        <w:t xml:space="preserve">datado de </w:t>
      </w:r>
      <w:r w:rsidR="0084738B" w:rsidRPr="00EA2128">
        <w:rPr>
          <w:rFonts w:ascii="Arial" w:hAnsi="Arial" w:cs="Arial"/>
          <w:sz w:val="26"/>
          <w:szCs w:val="26"/>
        </w:rPr>
        <w:t>29</w:t>
      </w:r>
      <w:r w:rsidR="0084738B" w:rsidRPr="00EA2128">
        <w:rPr>
          <w:rFonts w:ascii="Arial" w:hAnsi="Arial" w:cs="Arial"/>
          <w:sz w:val="26"/>
          <w:szCs w:val="26"/>
        </w:rPr>
        <w:t xml:space="preserve"> de novembro de 202</w:t>
      </w:r>
      <w:r w:rsidR="0084738B" w:rsidRPr="00EA2128">
        <w:rPr>
          <w:rFonts w:ascii="Arial" w:hAnsi="Arial" w:cs="Arial"/>
          <w:sz w:val="26"/>
          <w:szCs w:val="26"/>
        </w:rPr>
        <w:t>4</w:t>
      </w:r>
      <w:r w:rsidR="0084738B" w:rsidRPr="00EA2128">
        <w:rPr>
          <w:rFonts w:ascii="Arial" w:hAnsi="Arial" w:cs="Arial"/>
          <w:sz w:val="26"/>
          <w:szCs w:val="26"/>
        </w:rPr>
        <w:t>, que:</w:t>
      </w:r>
      <w:r w:rsidR="0084738B" w:rsidRPr="00EA2128">
        <w:rPr>
          <w:rFonts w:ascii="Arial" w:hAnsi="Arial" w:cs="Arial"/>
          <w:b/>
          <w:sz w:val="26"/>
          <w:szCs w:val="26"/>
        </w:rPr>
        <w:t xml:space="preserve"> “</w:t>
      </w:r>
      <w:r w:rsidR="0084738B" w:rsidRPr="00EA2128">
        <w:rPr>
          <w:rFonts w:ascii="Arial" w:hAnsi="Arial" w:cs="Arial"/>
          <w:b/>
          <w:sz w:val="26"/>
          <w:szCs w:val="26"/>
          <w:lang w:eastAsia="pt-BR"/>
        </w:rPr>
        <w:t>ESTIMA A RECEITA E FIXA A DESPESA DO MUNICÍPIO DE MATO LEITÃO PARA O EXERCÍCIO FINANCEIRO DE 202</w:t>
      </w:r>
      <w:r w:rsidR="0084738B" w:rsidRPr="00EA2128">
        <w:rPr>
          <w:rFonts w:ascii="Arial" w:hAnsi="Arial" w:cs="Arial"/>
          <w:b/>
          <w:sz w:val="26"/>
          <w:szCs w:val="26"/>
          <w:lang w:eastAsia="pt-BR"/>
        </w:rPr>
        <w:t>5</w:t>
      </w:r>
      <w:r w:rsidR="0084738B" w:rsidRPr="00EA2128">
        <w:rPr>
          <w:rFonts w:ascii="Arial" w:hAnsi="Arial" w:cs="Arial"/>
          <w:sz w:val="26"/>
          <w:szCs w:val="26"/>
          <w:lang w:eastAsia="pt-BR"/>
        </w:rPr>
        <w:t xml:space="preserve">”, apresentado no </w:t>
      </w:r>
      <w:proofErr w:type="spellStart"/>
      <w:r w:rsidR="0084738B" w:rsidRPr="00EA2128">
        <w:rPr>
          <w:rFonts w:ascii="Arial" w:hAnsi="Arial" w:cs="Arial"/>
          <w:sz w:val="26"/>
          <w:szCs w:val="26"/>
          <w:lang w:eastAsia="pt-BR"/>
        </w:rPr>
        <w:t>ítem</w:t>
      </w:r>
      <w:proofErr w:type="spellEnd"/>
      <w:r w:rsidR="0084738B" w:rsidRPr="00EA2128">
        <w:rPr>
          <w:rFonts w:ascii="Arial" w:hAnsi="Arial" w:cs="Arial"/>
          <w:sz w:val="26"/>
          <w:szCs w:val="26"/>
          <w:lang w:eastAsia="pt-BR"/>
        </w:rPr>
        <w:t xml:space="preserve"> </w:t>
      </w:r>
      <w:r w:rsidR="0084738B" w:rsidRPr="00EA2128">
        <w:rPr>
          <w:rFonts w:ascii="Arial" w:hAnsi="Arial" w:cs="Arial"/>
          <w:b/>
          <w:sz w:val="26"/>
          <w:szCs w:val="26"/>
          <w:lang w:eastAsia="pt-BR"/>
        </w:rPr>
        <w:t>“1º.a”</w:t>
      </w:r>
      <w:r w:rsidR="0084738B" w:rsidRPr="00EA2128">
        <w:rPr>
          <w:rFonts w:ascii="Arial" w:hAnsi="Arial" w:cs="Arial"/>
          <w:sz w:val="26"/>
          <w:szCs w:val="26"/>
          <w:lang w:eastAsia="pt-BR"/>
        </w:rPr>
        <w:t xml:space="preserve"> no Expediente desta sessão, será baixado para estudos, na forma regimental. </w:t>
      </w:r>
      <w:r w:rsidR="0084738B" w:rsidRPr="00EA2128">
        <w:rPr>
          <w:rFonts w:ascii="Arial" w:hAnsi="Arial" w:cs="Arial"/>
          <w:sz w:val="26"/>
          <w:szCs w:val="26"/>
        </w:rPr>
        <w:t xml:space="preserve">Dando continuidade, foi apresentado e colocado em discussão, o </w:t>
      </w:r>
      <w:r w:rsidR="0084738B" w:rsidRPr="00EA2128">
        <w:rPr>
          <w:rFonts w:ascii="Arial" w:hAnsi="Arial" w:cs="Arial"/>
          <w:b/>
          <w:bCs/>
          <w:sz w:val="26"/>
          <w:szCs w:val="26"/>
        </w:rPr>
        <w:t xml:space="preserve">PARECER TÉCNICO </w:t>
      </w:r>
      <w:r w:rsidR="0084738B" w:rsidRPr="00EA2128">
        <w:rPr>
          <w:rFonts w:ascii="Arial" w:hAnsi="Arial" w:cs="Arial"/>
          <w:bCs/>
          <w:sz w:val="26"/>
          <w:szCs w:val="26"/>
        </w:rPr>
        <w:t xml:space="preserve">da Comissão Permanente de </w:t>
      </w:r>
      <w:r w:rsidR="0084738B" w:rsidRPr="00EA2128">
        <w:rPr>
          <w:rFonts w:ascii="Arial" w:hAnsi="Arial" w:cs="Arial"/>
          <w:b/>
          <w:i/>
          <w:iCs/>
          <w:sz w:val="26"/>
          <w:szCs w:val="26"/>
        </w:rPr>
        <w:t xml:space="preserve">Legislação, Justiça e Redação Final, </w:t>
      </w:r>
      <w:r w:rsidR="00B75377" w:rsidRPr="00EA2128">
        <w:rPr>
          <w:rFonts w:ascii="Arial" w:hAnsi="Arial" w:cs="Arial"/>
          <w:i/>
          <w:iCs/>
          <w:sz w:val="26"/>
          <w:szCs w:val="26"/>
        </w:rPr>
        <w:t>composto pelo seguintes Vereadores:</w:t>
      </w:r>
      <w:r w:rsidR="00B75377" w:rsidRPr="00EA2128">
        <w:rPr>
          <w:rFonts w:ascii="Arial" w:hAnsi="Arial" w:cs="Arial"/>
          <w:b/>
          <w:i/>
          <w:iCs/>
          <w:sz w:val="26"/>
          <w:szCs w:val="26"/>
        </w:rPr>
        <w:t xml:space="preserve"> Presidente:</w:t>
      </w:r>
      <w:r w:rsidR="00B75377" w:rsidRPr="00EA2128">
        <w:rPr>
          <w:rFonts w:ascii="Arial" w:hAnsi="Arial" w:cs="Arial"/>
          <w:i/>
          <w:iCs/>
          <w:sz w:val="26"/>
          <w:szCs w:val="26"/>
        </w:rPr>
        <w:t xml:space="preserve"> Vereador </w:t>
      </w:r>
      <w:r w:rsidR="002F25BE" w:rsidRPr="00EA2128">
        <w:rPr>
          <w:rFonts w:ascii="Arial" w:hAnsi="Arial" w:cs="Arial"/>
          <w:i/>
          <w:iCs/>
          <w:sz w:val="26"/>
          <w:szCs w:val="26"/>
        </w:rPr>
        <w:t xml:space="preserve">Emerson </w:t>
      </w:r>
      <w:proofErr w:type="spellStart"/>
      <w:r w:rsidR="002F25BE" w:rsidRPr="00EA2128">
        <w:rPr>
          <w:rFonts w:ascii="Arial" w:hAnsi="Arial" w:cs="Arial"/>
          <w:i/>
          <w:iCs/>
          <w:sz w:val="26"/>
          <w:szCs w:val="26"/>
        </w:rPr>
        <w:t>Luis</w:t>
      </w:r>
      <w:proofErr w:type="spellEnd"/>
      <w:r w:rsidR="002F25BE" w:rsidRPr="00EA2128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="002F25BE" w:rsidRPr="00EA2128">
        <w:rPr>
          <w:rFonts w:ascii="Arial" w:hAnsi="Arial" w:cs="Arial"/>
          <w:i/>
          <w:iCs/>
          <w:sz w:val="26"/>
          <w:szCs w:val="26"/>
        </w:rPr>
        <w:t>Kirch</w:t>
      </w:r>
      <w:proofErr w:type="spellEnd"/>
      <w:r w:rsidR="00B75377" w:rsidRPr="00EA2128">
        <w:rPr>
          <w:rFonts w:ascii="Arial" w:hAnsi="Arial" w:cs="Arial"/>
          <w:i/>
          <w:iCs/>
          <w:sz w:val="26"/>
          <w:szCs w:val="26"/>
        </w:rPr>
        <w:t xml:space="preserve">; </w:t>
      </w:r>
      <w:r w:rsidR="00B75377" w:rsidRPr="00EA2128">
        <w:rPr>
          <w:rFonts w:ascii="Arial" w:hAnsi="Arial" w:cs="Arial"/>
          <w:b/>
          <w:i/>
          <w:iCs/>
          <w:sz w:val="26"/>
          <w:szCs w:val="26"/>
        </w:rPr>
        <w:t>Vice-Presidente:</w:t>
      </w:r>
      <w:r w:rsidR="00B75377" w:rsidRPr="00EA2128">
        <w:rPr>
          <w:rFonts w:ascii="Arial" w:hAnsi="Arial" w:cs="Arial"/>
          <w:i/>
          <w:iCs/>
          <w:sz w:val="26"/>
          <w:szCs w:val="26"/>
        </w:rPr>
        <w:t xml:space="preserve"> Vereadora Marcela </w:t>
      </w:r>
      <w:proofErr w:type="spellStart"/>
      <w:r w:rsidR="00B75377" w:rsidRPr="00EA2128">
        <w:rPr>
          <w:rFonts w:ascii="Arial" w:hAnsi="Arial" w:cs="Arial"/>
          <w:i/>
          <w:iCs/>
          <w:sz w:val="26"/>
          <w:szCs w:val="26"/>
        </w:rPr>
        <w:t>Machry</w:t>
      </w:r>
      <w:proofErr w:type="spellEnd"/>
      <w:r w:rsidR="00B75377" w:rsidRPr="00EA2128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="00B75377" w:rsidRPr="00EA2128">
        <w:rPr>
          <w:rFonts w:ascii="Arial" w:hAnsi="Arial" w:cs="Arial"/>
          <w:i/>
          <w:iCs/>
          <w:sz w:val="26"/>
          <w:szCs w:val="26"/>
        </w:rPr>
        <w:t>Eggers</w:t>
      </w:r>
      <w:proofErr w:type="spellEnd"/>
      <w:r w:rsidR="00B75377" w:rsidRPr="00EA2128">
        <w:rPr>
          <w:rFonts w:ascii="Arial" w:hAnsi="Arial" w:cs="Arial"/>
          <w:i/>
          <w:iCs/>
          <w:sz w:val="26"/>
          <w:szCs w:val="26"/>
        </w:rPr>
        <w:t xml:space="preserve"> e </w:t>
      </w:r>
      <w:r w:rsidR="00B75377" w:rsidRPr="00EA2128">
        <w:rPr>
          <w:rFonts w:ascii="Arial" w:hAnsi="Arial" w:cs="Arial"/>
          <w:b/>
          <w:i/>
          <w:iCs/>
          <w:sz w:val="26"/>
          <w:szCs w:val="26"/>
        </w:rPr>
        <w:t>Relator:</w:t>
      </w:r>
      <w:r w:rsidR="00B75377" w:rsidRPr="00EA2128">
        <w:rPr>
          <w:rFonts w:ascii="Arial" w:hAnsi="Arial" w:cs="Arial"/>
          <w:i/>
          <w:iCs/>
          <w:sz w:val="26"/>
          <w:szCs w:val="26"/>
        </w:rPr>
        <w:t xml:space="preserve"> Vereador Gustavo </w:t>
      </w:r>
      <w:proofErr w:type="spellStart"/>
      <w:r w:rsidR="00B75377" w:rsidRPr="00EA2128">
        <w:rPr>
          <w:rFonts w:ascii="Arial" w:hAnsi="Arial" w:cs="Arial"/>
          <w:i/>
          <w:iCs/>
          <w:sz w:val="26"/>
          <w:szCs w:val="26"/>
        </w:rPr>
        <w:t>Kist</w:t>
      </w:r>
      <w:proofErr w:type="spellEnd"/>
      <w:r w:rsidR="00B75377" w:rsidRPr="00EA2128"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 w:rsidR="00B75377" w:rsidRPr="00EA2128">
        <w:rPr>
          <w:rFonts w:ascii="Arial" w:hAnsi="Arial" w:cs="Arial"/>
          <w:i/>
          <w:iCs/>
          <w:sz w:val="26"/>
          <w:szCs w:val="26"/>
        </w:rPr>
        <w:t>Maldaner</w:t>
      </w:r>
      <w:proofErr w:type="spellEnd"/>
      <w:r w:rsidR="00B75377" w:rsidRPr="00EA2128">
        <w:rPr>
          <w:rFonts w:ascii="Arial" w:hAnsi="Arial" w:cs="Arial"/>
          <w:i/>
          <w:iCs/>
          <w:sz w:val="26"/>
          <w:szCs w:val="26"/>
        </w:rPr>
        <w:t>,</w:t>
      </w:r>
      <w:r w:rsidR="00011DAE" w:rsidRPr="00EA2128">
        <w:rPr>
          <w:rFonts w:ascii="Arial" w:hAnsi="Arial" w:cs="Arial"/>
          <w:i/>
          <w:iCs/>
          <w:sz w:val="26"/>
          <w:szCs w:val="26"/>
        </w:rPr>
        <w:t xml:space="preserve"> </w:t>
      </w:r>
      <w:r w:rsidR="006537EE" w:rsidRPr="00EA2128">
        <w:rPr>
          <w:rFonts w:ascii="Arial" w:hAnsi="Arial" w:cs="Arial"/>
          <w:sz w:val="26"/>
          <w:szCs w:val="26"/>
        </w:rPr>
        <w:t xml:space="preserve">com relação ao </w:t>
      </w:r>
      <w:r w:rsidR="006537EE" w:rsidRPr="00EA2128">
        <w:rPr>
          <w:rFonts w:ascii="Arial" w:hAnsi="Arial" w:cs="Arial"/>
          <w:b/>
          <w:bCs/>
          <w:sz w:val="26"/>
          <w:szCs w:val="26"/>
        </w:rPr>
        <w:t>Projeto</w:t>
      </w:r>
      <w:r w:rsidR="00FD3ED5" w:rsidRPr="00EA2128">
        <w:rPr>
          <w:rFonts w:ascii="Arial" w:hAnsi="Arial" w:cs="Arial"/>
          <w:b/>
          <w:bCs/>
          <w:sz w:val="26"/>
          <w:szCs w:val="26"/>
        </w:rPr>
        <w:t xml:space="preserve"> </w:t>
      </w:r>
      <w:r w:rsidR="006537EE" w:rsidRPr="00EA2128">
        <w:rPr>
          <w:rFonts w:ascii="Arial" w:hAnsi="Arial" w:cs="Arial"/>
          <w:b/>
          <w:bCs/>
          <w:sz w:val="26"/>
          <w:szCs w:val="26"/>
        </w:rPr>
        <w:t xml:space="preserve">de Lei </w:t>
      </w:r>
      <w:r w:rsidR="006537EE" w:rsidRPr="00EA2128">
        <w:rPr>
          <w:rFonts w:ascii="Arial" w:hAnsi="Arial" w:cs="Arial"/>
          <w:bCs/>
          <w:sz w:val="26"/>
          <w:szCs w:val="26"/>
        </w:rPr>
        <w:t>identificado como</w:t>
      </w:r>
      <w:r w:rsidR="006537EE" w:rsidRPr="00EA2128">
        <w:rPr>
          <w:rFonts w:ascii="Arial" w:hAnsi="Arial" w:cs="Arial"/>
          <w:b/>
          <w:bCs/>
          <w:sz w:val="26"/>
          <w:szCs w:val="26"/>
        </w:rPr>
        <w:t xml:space="preserve"> N</w:t>
      </w:r>
      <w:r w:rsidR="006537EE" w:rsidRPr="00EA2128">
        <w:rPr>
          <w:rFonts w:ascii="Arial" w:hAnsi="Arial" w:cs="Arial"/>
          <w:b/>
          <w:bCs/>
          <w:sz w:val="26"/>
          <w:szCs w:val="26"/>
          <w:vertAlign w:val="superscript"/>
        </w:rPr>
        <w:t>º</w:t>
      </w:r>
      <w:r w:rsidR="006537EE" w:rsidRPr="00EA2128">
        <w:rPr>
          <w:rFonts w:ascii="Arial" w:hAnsi="Arial" w:cs="Arial"/>
          <w:b/>
          <w:bCs/>
          <w:sz w:val="26"/>
          <w:szCs w:val="26"/>
        </w:rPr>
        <w:t xml:space="preserve"> 0</w:t>
      </w:r>
      <w:r w:rsidR="00011DAE" w:rsidRPr="00EA2128">
        <w:rPr>
          <w:rFonts w:ascii="Arial" w:hAnsi="Arial" w:cs="Arial"/>
          <w:b/>
          <w:bCs/>
          <w:sz w:val="26"/>
          <w:szCs w:val="26"/>
        </w:rPr>
        <w:t>99</w:t>
      </w:r>
      <w:r w:rsidR="006537EE" w:rsidRPr="00EA2128">
        <w:rPr>
          <w:rFonts w:ascii="Arial" w:hAnsi="Arial" w:cs="Arial"/>
          <w:b/>
          <w:bCs/>
          <w:sz w:val="26"/>
          <w:szCs w:val="26"/>
        </w:rPr>
        <w:t xml:space="preserve">. </w:t>
      </w:r>
      <w:r w:rsidR="001470B9" w:rsidRPr="00EA2128">
        <w:rPr>
          <w:rFonts w:ascii="Arial" w:hAnsi="Arial" w:cs="Arial"/>
          <w:b/>
          <w:bCs/>
          <w:sz w:val="26"/>
          <w:szCs w:val="26"/>
        </w:rPr>
        <w:t xml:space="preserve"> </w:t>
      </w:r>
      <w:r w:rsidR="00FD3ED5" w:rsidRPr="00EA2128">
        <w:rPr>
          <w:rFonts w:ascii="Arial" w:hAnsi="Arial" w:cs="Arial"/>
          <w:bCs/>
          <w:sz w:val="26"/>
          <w:szCs w:val="26"/>
        </w:rPr>
        <w:t>Da mesma fo</w:t>
      </w:r>
      <w:r w:rsidR="00011DAE" w:rsidRPr="00EA2128">
        <w:rPr>
          <w:rFonts w:ascii="Arial" w:hAnsi="Arial" w:cs="Arial"/>
          <w:bCs/>
          <w:sz w:val="26"/>
          <w:szCs w:val="26"/>
        </w:rPr>
        <w:t>i</w:t>
      </w:r>
      <w:r w:rsidR="00FD3ED5" w:rsidRPr="00EA2128">
        <w:rPr>
          <w:rFonts w:ascii="Arial" w:hAnsi="Arial" w:cs="Arial"/>
          <w:bCs/>
          <w:sz w:val="26"/>
          <w:szCs w:val="26"/>
        </w:rPr>
        <w:t xml:space="preserve"> apreciado</w:t>
      </w:r>
      <w:r w:rsidR="00FD3ED5" w:rsidRPr="00EA2128">
        <w:rPr>
          <w:rFonts w:ascii="Arial" w:hAnsi="Arial" w:cs="Arial"/>
          <w:b/>
          <w:bCs/>
          <w:sz w:val="26"/>
          <w:szCs w:val="26"/>
        </w:rPr>
        <w:t xml:space="preserve"> </w:t>
      </w:r>
      <w:r w:rsidR="006537EE" w:rsidRPr="00EA2128">
        <w:rPr>
          <w:rFonts w:ascii="Arial" w:hAnsi="Arial" w:cs="Arial"/>
          <w:sz w:val="26"/>
          <w:szCs w:val="26"/>
        </w:rPr>
        <w:t xml:space="preserve">o </w:t>
      </w:r>
      <w:r w:rsidR="006537EE" w:rsidRPr="00EA2128">
        <w:rPr>
          <w:rFonts w:ascii="Arial" w:hAnsi="Arial" w:cs="Arial"/>
          <w:b/>
          <w:bCs/>
          <w:sz w:val="26"/>
          <w:szCs w:val="26"/>
          <w:highlight w:val="yellow"/>
        </w:rPr>
        <w:t>Projeto</w:t>
      </w:r>
      <w:r w:rsidR="00FD3ED5" w:rsidRPr="00EA2128">
        <w:rPr>
          <w:rFonts w:ascii="Arial" w:hAnsi="Arial" w:cs="Arial"/>
          <w:b/>
          <w:bCs/>
          <w:sz w:val="26"/>
          <w:szCs w:val="26"/>
          <w:highlight w:val="yellow"/>
        </w:rPr>
        <w:t>s</w:t>
      </w:r>
      <w:r w:rsidR="006537EE" w:rsidRPr="00EA2128">
        <w:rPr>
          <w:rFonts w:ascii="Arial" w:hAnsi="Arial" w:cs="Arial"/>
          <w:b/>
          <w:bCs/>
          <w:sz w:val="26"/>
          <w:szCs w:val="26"/>
          <w:highlight w:val="yellow"/>
        </w:rPr>
        <w:t xml:space="preserve"> de Lei </w:t>
      </w:r>
      <w:r w:rsidR="006537EE" w:rsidRPr="00EA2128">
        <w:rPr>
          <w:rFonts w:ascii="Arial" w:hAnsi="Arial" w:cs="Arial"/>
          <w:sz w:val="26"/>
          <w:szCs w:val="26"/>
        </w:rPr>
        <w:t xml:space="preserve">epigrafado no </w:t>
      </w:r>
      <w:proofErr w:type="spellStart"/>
      <w:r w:rsidR="00FD3ED5" w:rsidRPr="00EA2128">
        <w:rPr>
          <w:rFonts w:ascii="Arial" w:hAnsi="Arial" w:cs="Arial"/>
          <w:sz w:val="26"/>
          <w:szCs w:val="26"/>
        </w:rPr>
        <w:t>í</w:t>
      </w:r>
      <w:r w:rsidR="006537EE" w:rsidRPr="00EA2128">
        <w:rPr>
          <w:rFonts w:ascii="Arial" w:hAnsi="Arial" w:cs="Arial"/>
          <w:sz w:val="26"/>
          <w:szCs w:val="26"/>
        </w:rPr>
        <w:t>te</w:t>
      </w:r>
      <w:r w:rsidR="00011DAE" w:rsidRPr="00EA2128">
        <w:rPr>
          <w:rFonts w:ascii="Arial" w:hAnsi="Arial" w:cs="Arial"/>
          <w:sz w:val="26"/>
          <w:szCs w:val="26"/>
        </w:rPr>
        <w:t>m</w:t>
      </w:r>
      <w:proofErr w:type="spellEnd"/>
      <w:r w:rsidR="006537EE" w:rsidRPr="00EA2128">
        <w:rPr>
          <w:rFonts w:ascii="Arial" w:hAnsi="Arial" w:cs="Arial"/>
          <w:sz w:val="26"/>
          <w:szCs w:val="26"/>
        </w:rPr>
        <w:t xml:space="preserve"> </w:t>
      </w:r>
      <w:r w:rsidR="006537EE" w:rsidRPr="00EA2128">
        <w:rPr>
          <w:rFonts w:ascii="Arial" w:hAnsi="Arial" w:cs="Arial"/>
          <w:b/>
          <w:bCs/>
          <w:sz w:val="26"/>
          <w:szCs w:val="26"/>
        </w:rPr>
        <w:t>“</w:t>
      </w:r>
      <w:r w:rsidR="00011DAE" w:rsidRPr="00EA2128">
        <w:rPr>
          <w:rFonts w:ascii="Arial" w:hAnsi="Arial" w:cs="Arial"/>
          <w:b/>
          <w:bCs/>
          <w:sz w:val="26"/>
          <w:szCs w:val="26"/>
        </w:rPr>
        <w:t>2</w:t>
      </w:r>
      <w:r w:rsidR="006537EE" w:rsidRPr="00EA2128">
        <w:rPr>
          <w:rFonts w:ascii="Arial" w:hAnsi="Arial" w:cs="Arial"/>
          <w:b/>
          <w:bCs/>
          <w:sz w:val="26"/>
          <w:szCs w:val="26"/>
        </w:rPr>
        <w:t>º.a</w:t>
      </w:r>
      <w:r w:rsidR="00DF26E6" w:rsidRPr="00EA2128">
        <w:rPr>
          <w:rFonts w:ascii="Arial" w:hAnsi="Arial" w:cs="Arial"/>
          <w:b/>
          <w:bCs/>
          <w:sz w:val="26"/>
          <w:szCs w:val="26"/>
        </w:rPr>
        <w:t xml:space="preserve"> = </w:t>
      </w:r>
      <w:r w:rsidR="00DF26E6" w:rsidRPr="00EA2128">
        <w:rPr>
          <w:rFonts w:ascii="Arial" w:hAnsi="Arial" w:cs="Arial"/>
          <w:bCs/>
          <w:sz w:val="26"/>
          <w:szCs w:val="26"/>
        </w:rPr>
        <w:t>0</w:t>
      </w:r>
      <w:r w:rsidR="00011DAE" w:rsidRPr="00EA2128">
        <w:rPr>
          <w:rFonts w:ascii="Arial" w:hAnsi="Arial" w:cs="Arial"/>
          <w:bCs/>
          <w:sz w:val="26"/>
          <w:szCs w:val="26"/>
        </w:rPr>
        <w:t>99</w:t>
      </w:r>
      <w:r w:rsidR="00DF26E6" w:rsidRPr="00EA2128">
        <w:rPr>
          <w:rFonts w:ascii="Arial" w:hAnsi="Arial" w:cs="Arial"/>
          <w:b/>
          <w:bCs/>
          <w:sz w:val="26"/>
          <w:szCs w:val="26"/>
        </w:rPr>
        <w:t>”</w:t>
      </w:r>
      <w:r w:rsidR="00011DAE" w:rsidRPr="00EA2128">
        <w:rPr>
          <w:rFonts w:ascii="Arial" w:hAnsi="Arial" w:cs="Arial"/>
          <w:b/>
          <w:bCs/>
          <w:sz w:val="26"/>
          <w:szCs w:val="26"/>
        </w:rPr>
        <w:t xml:space="preserve">, </w:t>
      </w:r>
      <w:r w:rsidR="006537EE" w:rsidRPr="00EA2128">
        <w:rPr>
          <w:rFonts w:ascii="Arial" w:hAnsi="Arial" w:cs="Arial"/>
          <w:sz w:val="26"/>
          <w:szCs w:val="26"/>
        </w:rPr>
        <w:t xml:space="preserve">no Expediente desta sessão. Na oportunidade, </w:t>
      </w:r>
      <w:r w:rsidR="00DF1ECB" w:rsidRPr="00EA2128">
        <w:rPr>
          <w:rFonts w:ascii="Arial" w:hAnsi="Arial" w:cs="Arial"/>
          <w:sz w:val="26"/>
          <w:szCs w:val="26"/>
        </w:rPr>
        <w:t xml:space="preserve">não </w:t>
      </w:r>
      <w:r w:rsidR="006537EE" w:rsidRPr="00EA2128">
        <w:rPr>
          <w:rFonts w:ascii="Arial" w:hAnsi="Arial" w:cs="Arial"/>
          <w:sz w:val="26"/>
          <w:szCs w:val="26"/>
        </w:rPr>
        <w:t xml:space="preserve">houve </w:t>
      </w:r>
      <w:r w:rsidR="00DF1ECB" w:rsidRPr="00EA2128">
        <w:rPr>
          <w:rFonts w:ascii="Arial" w:hAnsi="Arial" w:cs="Arial"/>
          <w:sz w:val="26"/>
          <w:szCs w:val="26"/>
        </w:rPr>
        <w:t>nenhum</w:t>
      </w:r>
      <w:r w:rsidR="006537EE" w:rsidRPr="00EA2128">
        <w:rPr>
          <w:rFonts w:ascii="Arial" w:hAnsi="Arial" w:cs="Arial"/>
          <w:sz w:val="26"/>
          <w:szCs w:val="26"/>
        </w:rPr>
        <w:t>a manifestação</w:t>
      </w:r>
      <w:r w:rsidR="00DF1ECB" w:rsidRPr="00EA2128">
        <w:rPr>
          <w:rFonts w:ascii="Arial" w:hAnsi="Arial" w:cs="Arial"/>
          <w:sz w:val="26"/>
          <w:szCs w:val="26"/>
        </w:rPr>
        <w:t xml:space="preserve">. </w:t>
      </w:r>
      <w:r w:rsidR="006537EE" w:rsidRPr="00EA2128">
        <w:rPr>
          <w:rFonts w:ascii="Arial" w:hAnsi="Arial" w:cs="Arial"/>
          <w:b/>
          <w:bCs/>
          <w:sz w:val="26"/>
          <w:szCs w:val="26"/>
        </w:rPr>
        <w:t>Votação:</w:t>
      </w:r>
      <w:r w:rsidR="006537EE" w:rsidRPr="00EA2128">
        <w:rPr>
          <w:rFonts w:ascii="Arial" w:hAnsi="Arial" w:cs="Arial"/>
          <w:sz w:val="26"/>
          <w:szCs w:val="26"/>
        </w:rPr>
        <w:t xml:space="preserve"> Aprovado por unanimidade</w:t>
      </w:r>
      <w:r w:rsidR="002B7209" w:rsidRPr="00EA2128">
        <w:rPr>
          <w:rFonts w:ascii="Arial" w:hAnsi="Arial" w:cs="Arial"/>
          <w:sz w:val="26"/>
          <w:szCs w:val="26"/>
        </w:rPr>
        <w:t xml:space="preserve">. </w:t>
      </w:r>
      <w:r w:rsidR="00FD3ED5" w:rsidRPr="00EA2128">
        <w:rPr>
          <w:rFonts w:ascii="Arial" w:hAnsi="Arial" w:cs="Arial"/>
          <w:sz w:val="26"/>
          <w:szCs w:val="26"/>
        </w:rPr>
        <w:t xml:space="preserve">Resumindo a matéria, com relação ao </w:t>
      </w:r>
      <w:r w:rsidR="00FD3ED5" w:rsidRPr="00EA2128">
        <w:rPr>
          <w:rFonts w:ascii="Arial" w:hAnsi="Arial" w:cs="Arial"/>
          <w:b/>
          <w:sz w:val="26"/>
          <w:szCs w:val="26"/>
          <w:highlight w:val="yellow"/>
        </w:rPr>
        <w:t xml:space="preserve">projeto de lei identificado como nº </w:t>
      </w:r>
      <w:r w:rsidR="00F1111D" w:rsidRPr="00EA2128">
        <w:rPr>
          <w:rFonts w:ascii="Arial" w:hAnsi="Arial" w:cs="Arial"/>
          <w:b/>
          <w:sz w:val="26"/>
          <w:szCs w:val="26"/>
          <w:highlight w:val="yellow"/>
        </w:rPr>
        <w:t>99</w:t>
      </w:r>
      <w:r w:rsidR="00FD3ED5" w:rsidRPr="00EA2128">
        <w:rPr>
          <w:rFonts w:ascii="Arial" w:hAnsi="Arial" w:cs="Arial"/>
          <w:b/>
          <w:sz w:val="26"/>
          <w:szCs w:val="26"/>
          <w:highlight w:val="yellow"/>
        </w:rPr>
        <w:t>,</w:t>
      </w:r>
      <w:r w:rsidR="00FD3ED5" w:rsidRPr="00EA2128">
        <w:rPr>
          <w:rFonts w:ascii="Arial" w:hAnsi="Arial" w:cs="Arial"/>
          <w:sz w:val="26"/>
          <w:szCs w:val="26"/>
        </w:rPr>
        <w:t xml:space="preserve"> </w:t>
      </w:r>
      <w:r w:rsidR="00F1111D" w:rsidRPr="00EA2128">
        <w:rPr>
          <w:rFonts w:ascii="Arial" w:hAnsi="Arial" w:cs="Arial"/>
          <w:b/>
          <w:i/>
          <w:sz w:val="26"/>
          <w:szCs w:val="26"/>
        </w:rPr>
        <w:t xml:space="preserve">dispõe sobre a inclusão de ação no Plano Plurianual 2022/2025, com alteração do anexo III da LDO 2024, e abertura de crédito adicional especial no orçamento anual do Município, na Secretaria Municipal de Assistência Social, Habitação e Cidadania, para investir na ação de “Incremento TEMP PSB – REC UNIÃO” SENDO O Serviço </w:t>
      </w:r>
      <w:proofErr w:type="spellStart"/>
      <w:r w:rsidR="00F1111D" w:rsidRPr="00EA2128">
        <w:rPr>
          <w:rFonts w:ascii="Arial" w:hAnsi="Arial" w:cs="Arial"/>
          <w:b/>
          <w:i/>
          <w:sz w:val="26"/>
          <w:szCs w:val="26"/>
        </w:rPr>
        <w:t>Socioassistencial</w:t>
      </w:r>
      <w:proofErr w:type="spellEnd"/>
      <w:r w:rsidR="00F1111D" w:rsidRPr="00EA2128">
        <w:rPr>
          <w:rFonts w:ascii="Arial" w:hAnsi="Arial" w:cs="Arial"/>
          <w:b/>
          <w:i/>
          <w:sz w:val="26"/>
          <w:szCs w:val="26"/>
        </w:rPr>
        <w:t xml:space="preserve"> através da Proteção Social Básica, como forma de ampliar o atendimento das medidas emergenciais em decorrência da situação de calamidade pública no Estado, decorrente das enchentes ocorridas no ano corrente. </w:t>
      </w:r>
      <w:r w:rsidR="00A01A94" w:rsidRPr="00EA2128">
        <w:rPr>
          <w:rFonts w:ascii="Arial" w:hAnsi="Arial" w:cs="Arial"/>
          <w:sz w:val="26"/>
          <w:szCs w:val="26"/>
        </w:rPr>
        <w:t xml:space="preserve">Na </w:t>
      </w:r>
      <w:proofErr w:type="spellStart"/>
      <w:r w:rsidR="00A01A94" w:rsidRPr="00EA2128">
        <w:rPr>
          <w:rFonts w:ascii="Arial" w:hAnsi="Arial" w:cs="Arial"/>
          <w:sz w:val="26"/>
          <w:szCs w:val="26"/>
        </w:rPr>
        <w:t>seqüência</w:t>
      </w:r>
      <w:proofErr w:type="spellEnd"/>
      <w:r w:rsidR="00A01A94" w:rsidRPr="00EA2128">
        <w:rPr>
          <w:rFonts w:ascii="Arial" w:hAnsi="Arial" w:cs="Arial"/>
          <w:sz w:val="26"/>
          <w:szCs w:val="26"/>
        </w:rPr>
        <w:t xml:space="preserve">, </w:t>
      </w:r>
      <w:r w:rsidR="00A01A94" w:rsidRPr="00EA2128">
        <w:rPr>
          <w:rFonts w:ascii="Arial" w:eastAsia="SimSun" w:hAnsi="Arial" w:cs="Arial"/>
          <w:sz w:val="26"/>
          <w:szCs w:val="26"/>
        </w:rPr>
        <w:t xml:space="preserve">oportunizou a todos um espaço para </w:t>
      </w:r>
      <w:r w:rsidR="00A01A94" w:rsidRPr="00EA2128">
        <w:rPr>
          <w:rFonts w:ascii="Arial" w:eastAsia="SimSun" w:hAnsi="Arial" w:cs="Arial"/>
          <w:b/>
          <w:bCs/>
          <w:sz w:val="26"/>
          <w:szCs w:val="26"/>
        </w:rPr>
        <w:t>“explicações pessoais”</w:t>
      </w:r>
      <w:r w:rsidR="00A01A94" w:rsidRPr="00EA2128">
        <w:rPr>
          <w:rFonts w:ascii="Arial" w:eastAsia="SimSun" w:hAnsi="Arial" w:cs="Arial"/>
          <w:sz w:val="26"/>
          <w:szCs w:val="26"/>
        </w:rPr>
        <w:t>, nos termos do Art. 90, Inciso XI, do Novo Regimento Interno</w:t>
      </w:r>
      <w:r w:rsidR="001667C2" w:rsidRPr="00EA2128">
        <w:rPr>
          <w:rFonts w:ascii="Arial" w:eastAsia="SimSun" w:hAnsi="Arial" w:cs="Arial"/>
          <w:sz w:val="26"/>
          <w:szCs w:val="26"/>
        </w:rPr>
        <w:t xml:space="preserve">. </w:t>
      </w:r>
      <w:r w:rsidR="00A01A94" w:rsidRPr="00EA2128">
        <w:rPr>
          <w:rFonts w:ascii="Arial" w:eastAsia="SimSun" w:hAnsi="Arial" w:cs="Arial"/>
          <w:sz w:val="26"/>
          <w:szCs w:val="26"/>
        </w:rPr>
        <w:t xml:space="preserve">Na oportunidade, </w:t>
      </w:r>
      <w:r w:rsidR="00071FE5" w:rsidRPr="00EA2128">
        <w:rPr>
          <w:rFonts w:ascii="Arial" w:eastAsia="SimSun" w:hAnsi="Arial" w:cs="Arial"/>
          <w:sz w:val="26"/>
          <w:szCs w:val="26"/>
        </w:rPr>
        <w:t xml:space="preserve">o </w:t>
      </w:r>
      <w:r w:rsidR="001470B9" w:rsidRPr="00EA2128">
        <w:rPr>
          <w:rFonts w:ascii="Arial" w:eastAsia="SimSun" w:hAnsi="Arial" w:cs="Arial"/>
          <w:sz w:val="26"/>
          <w:szCs w:val="26"/>
        </w:rPr>
        <w:t xml:space="preserve">senhor Presidente parabenizou </w:t>
      </w:r>
      <w:r w:rsidR="005C3E34" w:rsidRPr="00EA2128">
        <w:rPr>
          <w:rFonts w:ascii="Arial" w:eastAsia="SimSun" w:hAnsi="Arial" w:cs="Arial"/>
          <w:sz w:val="26"/>
          <w:szCs w:val="26"/>
        </w:rPr>
        <w:t>tod</w:t>
      </w:r>
      <w:r w:rsidR="001470B9" w:rsidRPr="00EA2128">
        <w:rPr>
          <w:rFonts w:ascii="Arial" w:eastAsia="SimSun" w:hAnsi="Arial" w:cs="Arial"/>
          <w:sz w:val="26"/>
          <w:szCs w:val="26"/>
        </w:rPr>
        <w:t xml:space="preserve">a família do CTG Querência da Mata pelo excelente evento realizado </w:t>
      </w:r>
      <w:r w:rsidR="005C3E34" w:rsidRPr="00EA2128">
        <w:rPr>
          <w:rFonts w:ascii="Arial" w:eastAsia="SimSun" w:hAnsi="Arial" w:cs="Arial"/>
          <w:sz w:val="26"/>
          <w:szCs w:val="26"/>
        </w:rPr>
        <w:t xml:space="preserve">por ocasião da 17ª Festa Campeira nos dias 29, 30 de novembro, e 1º de dezembro no Parque Municipal das Orquídeas. </w:t>
      </w:r>
      <w:r w:rsidR="00B85786" w:rsidRPr="00EA2128">
        <w:rPr>
          <w:rFonts w:ascii="Arial" w:eastAsia="SimSun" w:hAnsi="Arial" w:cs="Arial"/>
          <w:sz w:val="26"/>
          <w:szCs w:val="26"/>
        </w:rPr>
        <w:t xml:space="preserve">Nada mais havendo a ser tratado, </w:t>
      </w:r>
      <w:r w:rsidR="00EC56AD" w:rsidRPr="00EA2128">
        <w:rPr>
          <w:rFonts w:ascii="Arial" w:eastAsia="SimSun" w:hAnsi="Arial" w:cs="Arial"/>
          <w:sz w:val="26"/>
          <w:szCs w:val="26"/>
        </w:rPr>
        <w:t>o</w:t>
      </w:r>
      <w:r w:rsidR="00B85786" w:rsidRPr="00EA2128">
        <w:rPr>
          <w:rFonts w:ascii="Arial" w:eastAsia="SimSun" w:hAnsi="Arial" w:cs="Arial"/>
          <w:sz w:val="26"/>
          <w:szCs w:val="26"/>
        </w:rPr>
        <w:t xml:space="preserve"> senhor Presidente convidou a todos para se fazerem presentes na próxima </w:t>
      </w:r>
      <w:r w:rsidR="00B85786" w:rsidRPr="00EA2128">
        <w:rPr>
          <w:rFonts w:ascii="Arial" w:eastAsia="SimSun" w:hAnsi="Arial" w:cs="Arial"/>
          <w:b/>
          <w:sz w:val="26"/>
          <w:szCs w:val="26"/>
        </w:rPr>
        <w:t>Sessão Ordinária</w:t>
      </w:r>
      <w:r w:rsidR="00B85786" w:rsidRPr="00EA2128">
        <w:rPr>
          <w:rFonts w:ascii="Arial" w:eastAsia="SimSun" w:hAnsi="Arial" w:cs="Arial"/>
          <w:sz w:val="26"/>
          <w:szCs w:val="26"/>
        </w:rPr>
        <w:t xml:space="preserve"> a ser realizada no dia </w:t>
      </w:r>
      <w:r w:rsidR="001470B9" w:rsidRPr="00EA2128">
        <w:rPr>
          <w:rFonts w:ascii="Arial" w:eastAsia="SimSun" w:hAnsi="Arial" w:cs="Arial"/>
          <w:b/>
          <w:sz w:val="26"/>
          <w:szCs w:val="26"/>
        </w:rPr>
        <w:t>10</w:t>
      </w:r>
      <w:r w:rsidR="000F5021" w:rsidRPr="00EA2128">
        <w:rPr>
          <w:rFonts w:ascii="Arial" w:eastAsia="SimSun" w:hAnsi="Arial" w:cs="Arial"/>
          <w:b/>
          <w:sz w:val="26"/>
          <w:szCs w:val="26"/>
        </w:rPr>
        <w:t xml:space="preserve"> </w:t>
      </w:r>
      <w:r w:rsidR="00B85786" w:rsidRPr="00EA2128">
        <w:rPr>
          <w:rFonts w:ascii="Arial" w:eastAsia="SimSun" w:hAnsi="Arial" w:cs="Arial"/>
          <w:b/>
          <w:sz w:val="26"/>
          <w:szCs w:val="26"/>
        </w:rPr>
        <w:t xml:space="preserve">de </w:t>
      </w:r>
      <w:r w:rsidR="001470B9" w:rsidRPr="00EA2128">
        <w:rPr>
          <w:rFonts w:ascii="Arial" w:eastAsia="SimSun" w:hAnsi="Arial" w:cs="Arial"/>
          <w:b/>
          <w:sz w:val="26"/>
          <w:szCs w:val="26"/>
        </w:rPr>
        <w:t>dezembro</w:t>
      </w:r>
      <w:r w:rsidR="00B85786" w:rsidRPr="00EA2128">
        <w:rPr>
          <w:rFonts w:ascii="Arial" w:eastAsia="SimSun" w:hAnsi="Arial" w:cs="Arial"/>
          <w:b/>
          <w:sz w:val="26"/>
          <w:szCs w:val="26"/>
        </w:rPr>
        <w:t>,</w:t>
      </w:r>
      <w:r w:rsidR="00B85786" w:rsidRPr="00EA2128">
        <w:rPr>
          <w:rFonts w:ascii="Arial" w:eastAsia="SimSun" w:hAnsi="Arial" w:cs="Arial"/>
          <w:sz w:val="26"/>
          <w:szCs w:val="26"/>
        </w:rPr>
        <w:t xml:space="preserve"> </w:t>
      </w:r>
      <w:r w:rsidR="00B85786" w:rsidRPr="00EA2128">
        <w:rPr>
          <w:rFonts w:ascii="Arial" w:eastAsia="SimSun" w:hAnsi="Arial" w:cs="Arial"/>
          <w:bCs/>
          <w:sz w:val="26"/>
          <w:szCs w:val="26"/>
        </w:rPr>
        <w:t>c</w:t>
      </w:r>
      <w:r w:rsidR="00B85786" w:rsidRPr="00EA2128">
        <w:rPr>
          <w:rFonts w:ascii="Arial" w:eastAsia="SimSun" w:hAnsi="Arial" w:cs="Arial"/>
          <w:sz w:val="26"/>
          <w:szCs w:val="26"/>
        </w:rPr>
        <w:t xml:space="preserve">om início no horário das </w:t>
      </w:r>
      <w:r w:rsidR="00B85786" w:rsidRPr="00EA2128">
        <w:rPr>
          <w:rFonts w:ascii="Arial" w:eastAsia="SimSun" w:hAnsi="Arial" w:cs="Arial"/>
          <w:b/>
          <w:sz w:val="26"/>
          <w:szCs w:val="26"/>
        </w:rPr>
        <w:t xml:space="preserve">19:00hs. </w:t>
      </w:r>
      <w:r w:rsidR="00B85786" w:rsidRPr="00EA2128">
        <w:rPr>
          <w:rFonts w:ascii="Arial" w:eastAsia="SimSun" w:hAnsi="Arial" w:cs="Arial"/>
          <w:sz w:val="26"/>
          <w:szCs w:val="26"/>
        </w:rPr>
        <w:t xml:space="preserve">Desta forma, </w:t>
      </w:r>
      <w:r w:rsidR="00B85786" w:rsidRPr="00EA2128">
        <w:rPr>
          <w:rFonts w:ascii="Arial" w:hAnsi="Arial" w:cs="Arial"/>
          <w:sz w:val="26"/>
          <w:szCs w:val="26"/>
        </w:rPr>
        <w:t>d</w:t>
      </w:r>
      <w:r w:rsidR="00B85786" w:rsidRPr="00EA2128">
        <w:rPr>
          <w:rFonts w:ascii="Arial" w:eastAsia="SimSun" w:hAnsi="Arial" w:cs="Arial"/>
          <w:sz w:val="26"/>
          <w:szCs w:val="26"/>
        </w:rPr>
        <w:t xml:space="preserve">eclarou encerrada a presente Sessão Ordinária às </w:t>
      </w:r>
      <w:r w:rsidR="00071FE5" w:rsidRPr="00EA2128">
        <w:rPr>
          <w:rFonts w:ascii="Arial" w:eastAsia="SimSun" w:hAnsi="Arial" w:cs="Arial"/>
          <w:b/>
          <w:bCs/>
          <w:sz w:val="26"/>
          <w:szCs w:val="26"/>
        </w:rPr>
        <w:t>20</w:t>
      </w:r>
      <w:r w:rsidR="00B85786" w:rsidRPr="00EA2128">
        <w:rPr>
          <w:rFonts w:ascii="Arial" w:eastAsia="SimSun" w:hAnsi="Arial" w:cs="Arial"/>
          <w:b/>
          <w:bCs/>
          <w:sz w:val="26"/>
          <w:szCs w:val="26"/>
        </w:rPr>
        <w:t>:</w:t>
      </w:r>
      <w:r w:rsidR="00071FE5" w:rsidRPr="00EA2128">
        <w:rPr>
          <w:rFonts w:ascii="Arial" w:eastAsia="SimSun" w:hAnsi="Arial" w:cs="Arial"/>
          <w:b/>
          <w:bCs/>
          <w:sz w:val="26"/>
          <w:szCs w:val="26"/>
        </w:rPr>
        <w:t>0</w:t>
      </w:r>
      <w:r w:rsidR="001470B9" w:rsidRPr="00EA2128">
        <w:rPr>
          <w:rFonts w:ascii="Arial" w:eastAsia="SimSun" w:hAnsi="Arial" w:cs="Arial"/>
          <w:b/>
          <w:bCs/>
          <w:sz w:val="26"/>
          <w:szCs w:val="26"/>
        </w:rPr>
        <w:t>5</w:t>
      </w:r>
      <w:r w:rsidR="00B85786" w:rsidRPr="00EA2128">
        <w:rPr>
          <w:rFonts w:ascii="Arial" w:eastAsia="SimSun" w:hAnsi="Arial" w:cs="Arial"/>
          <w:b/>
          <w:bCs/>
          <w:sz w:val="26"/>
          <w:szCs w:val="26"/>
        </w:rPr>
        <w:t xml:space="preserve"> </w:t>
      </w:r>
      <w:r w:rsidR="00B85786" w:rsidRPr="00EA2128">
        <w:rPr>
          <w:rFonts w:ascii="Arial" w:eastAsia="SimSun" w:hAnsi="Arial" w:cs="Arial"/>
          <w:sz w:val="26"/>
          <w:szCs w:val="26"/>
        </w:rPr>
        <w:t>(</w:t>
      </w:r>
      <w:r w:rsidR="00071FE5" w:rsidRPr="00EA2128">
        <w:rPr>
          <w:rFonts w:ascii="Arial" w:eastAsia="SimSun" w:hAnsi="Arial" w:cs="Arial"/>
          <w:i/>
          <w:sz w:val="26"/>
          <w:szCs w:val="26"/>
        </w:rPr>
        <w:t>vinte</w:t>
      </w:r>
      <w:r w:rsidR="00B85786" w:rsidRPr="00EA2128">
        <w:rPr>
          <w:rFonts w:ascii="Arial" w:eastAsia="SimSun" w:hAnsi="Arial" w:cs="Arial"/>
          <w:i/>
          <w:sz w:val="26"/>
          <w:szCs w:val="26"/>
        </w:rPr>
        <w:t>)</w:t>
      </w:r>
      <w:r w:rsidR="00B85786" w:rsidRPr="00EA2128">
        <w:rPr>
          <w:rFonts w:ascii="Arial" w:eastAsia="SimSun" w:hAnsi="Arial" w:cs="Arial"/>
          <w:sz w:val="26"/>
          <w:szCs w:val="26"/>
        </w:rPr>
        <w:t xml:space="preserve"> horas</w:t>
      </w:r>
      <w:r w:rsidR="00A01A94" w:rsidRPr="00EA2128">
        <w:rPr>
          <w:rFonts w:ascii="Arial" w:eastAsia="SimSun" w:hAnsi="Arial" w:cs="Arial"/>
          <w:sz w:val="26"/>
          <w:szCs w:val="26"/>
        </w:rPr>
        <w:t xml:space="preserve"> (</w:t>
      </w:r>
      <w:r w:rsidR="001470B9" w:rsidRPr="00EA2128">
        <w:rPr>
          <w:rFonts w:ascii="Arial" w:eastAsia="SimSun" w:hAnsi="Arial" w:cs="Arial"/>
          <w:i/>
          <w:sz w:val="26"/>
          <w:szCs w:val="26"/>
        </w:rPr>
        <w:t>cinco</w:t>
      </w:r>
      <w:r w:rsidR="00A01A94" w:rsidRPr="00EA2128">
        <w:rPr>
          <w:rFonts w:ascii="Arial" w:eastAsia="SimSun" w:hAnsi="Arial" w:cs="Arial"/>
          <w:sz w:val="26"/>
          <w:szCs w:val="26"/>
        </w:rPr>
        <w:t>) minutos</w:t>
      </w:r>
      <w:r w:rsidR="00B85786" w:rsidRPr="00EA2128">
        <w:rPr>
          <w:rFonts w:ascii="Arial" w:eastAsia="SimSun" w:hAnsi="Arial" w:cs="Arial"/>
          <w:sz w:val="26"/>
          <w:szCs w:val="26"/>
        </w:rPr>
        <w:t xml:space="preserve">. </w:t>
      </w:r>
      <w:r w:rsidR="000C3FBD" w:rsidRPr="00EA2128">
        <w:rPr>
          <w:rFonts w:ascii="Arial" w:hAnsi="Arial" w:cs="Arial"/>
          <w:color w:val="000000"/>
          <w:sz w:val="26"/>
          <w:szCs w:val="26"/>
        </w:rPr>
        <w:lastRenderedPageBreak/>
        <w:t>Assim sendo, eu,</w:t>
      </w:r>
      <w:r w:rsidR="000C3FBD" w:rsidRPr="00EA2128">
        <w:rPr>
          <w:rFonts w:ascii="Arial" w:hAnsi="Arial" w:cs="Arial"/>
          <w:b/>
          <w:i/>
          <w:color w:val="000000"/>
          <w:sz w:val="26"/>
          <w:szCs w:val="26"/>
        </w:rPr>
        <w:t xml:space="preserve"> CARMEN REGINA BOHN SEIDEL</w:t>
      </w:r>
      <w:r w:rsidR="000C3FBD" w:rsidRPr="00EA2128">
        <w:rPr>
          <w:rFonts w:ascii="Arial" w:hAnsi="Arial" w:cs="Arial"/>
          <w:b/>
          <w:color w:val="000000"/>
          <w:sz w:val="26"/>
          <w:szCs w:val="26"/>
        </w:rPr>
        <w:t>,</w:t>
      </w:r>
      <w:r w:rsidR="000C3FBD" w:rsidRPr="00EA2128">
        <w:rPr>
          <w:rFonts w:ascii="Arial" w:hAnsi="Arial" w:cs="Arial"/>
          <w:b/>
          <w:i/>
          <w:color w:val="000000"/>
          <w:sz w:val="26"/>
          <w:szCs w:val="26"/>
        </w:rPr>
        <w:t xml:space="preserve"> </w:t>
      </w:r>
      <w:r w:rsidR="000C3FBD" w:rsidRPr="00EA2128">
        <w:rPr>
          <w:rFonts w:ascii="Arial" w:hAnsi="Arial" w:cs="Arial"/>
          <w:color w:val="000000"/>
          <w:sz w:val="26"/>
          <w:szCs w:val="26"/>
        </w:rPr>
        <w:t xml:space="preserve">Assessora do Legislativo, lavrei a presente ata que será lida, discutida, votada e assinada pelos membros da Mesa Diretora, demais Vereadores, </w:t>
      </w:r>
      <w:r w:rsidR="000C3FBD" w:rsidRPr="00EA2128">
        <w:rPr>
          <w:rFonts w:ascii="Arial" w:hAnsi="Arial" w:cs="Arial"/>
          <w:sz w:val="26"/>
          <w:szCs w:val="26"/>
        </w:rPr>
        <w:t xml:space="preserve">por mim, por </w:t>
      </w:r>
      <w:proofErr w:type="spellStart"/>
      <w:r w:rsidR="000C3FBD" w:rsidRPr="00EA2128">
        <w:rPr>
          <w:rFonts w:ascii="Arial" w:hAnsi="Arial" w:cs="Arial"/>
          <w:b/>
          <w:sz w:val="26"/>
          <w:szCs w:val="26"/>
        </w:rPr>
        <w:t>Liziane</w:t>
      </w:r>
      <w:proofErr w:type="spellEnd"/>
      <w:r w:rsidR="000C3FBD" w:rsidRPr="00EA2128">
        <w:rPr>
          <w:rFonts w:ascii="Arial" w:hAnsi="Arial" w:cs="Arial"/>
          <w:b/>
          <w:sz w:val="26"/>
          <w:szCs w:val="26"/>
        </w:rPr>
        <w:t xml:space="preserve"> Beatriz </w:t>
      </w:r>
      <w:proofErr w:type="spellStart"/>
      <w:r w:rsidR="000C3FBD" w:rsidRPr="00EA2128">
        <w:rPr>
          <w:rFonts w:ascii="Arial" w:hAnsi="Arial" w:cs="Arial"/>
          <w:b/>
          <w:sz w:val="26"/>
          <w:szCs w:val="26"/>
        </w:rPr>
        <w:t>Heissler</w:t>
      </w:r>
      <w:proofErr w:type="spellEnd"/>
      <w:r w:rsidR="000C3FBD" w:rsidRPr="00EA2128">
        <w:rPr>
          <w:rFonts w:ascii="Arial" w:hAnsi="Arial" w:cs="Arial"/>
          <w:sz w:val="26"/>
          <w:szCs w:val="26"/>
        </w:rPr>
        <w:t xml:space="preserve">, Assessora Jurídica desta Casa e por </w:t>
      </w:r>
      <w:proofErr w:type="spellStart"/>
      <w:r w:rsidR="000C3FBD" w:rsidRPr="00EA2128">
        <w:rPr>
          <w:rFonts w:ascii="Arial" w:hAnsi="Arial" w:cs="Arial"/>
          <w:b/>
          <w:sz w:val="26"/>
          <w:szCs w:val="26"/>
        </w:rPr>
        <w:t>Jaiê</w:t>
      </w:r>
      <w:proofErr w:type="spellEnd"/>
      <w:r w:rsidR="000C3FBD" w:rsidRPr="00EA2128">
        <w:rPr>
          <w:rFonts w:ascii="Arial" w:hAnsi="Arial" w:cs="Arial"/>
          <w:b/>
          <w:sz w:val="26"/>
          <w:szCs w:val="26"/>
        </w:rPr>
        <w:t xml:space="preserve"> Davi </w:t>
      </w:r>
      <w:proofErr w:type="spellStart"/>
      <w:r w:rsidR="000C3FBD" w:rsidRPr="00EA2128">
        <w:rPr>
          <w:rFonts w:ascii="Arial" w:hAnsi="Arial" w:cs="Arial"/>
          <w:b/>
          <w:sz w:val="26"/>
          <w:szCs w:val="26"/>
        </w:rPr>
        <w:t>Puhl</w:t>
      </w:r>
      <w:proofErr w:type="spellEnd"/>
      <w:r w:rsidR="000C3FBD" w:rsidRPr="00EA2128">
        <w:rPr>
          <w:rFonts w:ascii="Arial" w:hAnsi="Arial" w:cs="Arial"/>
          <w:b/>
          <w:sz w:val="26"/>
          <w:szCs w:val="26"/>
        </w:rPr>
        <w:t>,</w:t>
      </w:r>
      <w:r w:rsidR="000C3FBD" w:rsidRPr="00EA2128">
        <w:rPr>
          <w:rFonts w:ascii="Arial" w:hAnsi="Arial" w:cs="Arial"/>
          <w:sz w:val="26"/>
          <w:szCs w:val="26"/>
        </w:rPr>
        <w:t xml:space="preserve"> Assessor de Imprensa do Legislativo, n</w:t>
      </w:r>
      <w:r w:rsidR="000C3FBD" w:rsidRPr="00EA2128">
        <w:rPr>
          <w:rFonts w:ascii="Arial" w:hAnsi="Arial" w:cs="Arial"/>
          <w:color w:val="000000"/>
          <w:sz w:val="26"/>
          <w:szCs w:val="26"/>
        </w:rPr>
        <w:t xml:space="preserve">a próxima sessão. </w:t>
      </w:r>
      <w:r w:rsidR="000C3FBD" w:rsidRPr="00EA2128">
        <w:rPr>
          <w:rFonts w:ascii="Arial" w:hAnsi="Arial" w:cs="Arial"/>
          <w:sz w:val="26"/>
          <w:szCs w:val="26"/>
        </w:rPr>
        <w:t xml:space="preserve">  </w:t>
      </w:r>
    </w:p>
    <w:p w14:paraId="184EF5B1" w14:textId="77777777" w:rsidR="00EA2128" w:rsidRPr="00EA2128" w:rsidRDefault="00EA2128" w:rsidP="00B573A2">
      <w:pPr>
        <w:ind w:right="27"/>
        <w:jc w:val="both"/>
        <w:rPr>
          <w:rFonts w:ascii="Arial" w:hAnsi="Arial" w:cs="Arial"/>
          <w:sz w:val="26"/>
          <w:szCs w:val="26"/>
        </w:rPr>
      </w:pPr>
    </w:p>
    <w:p w14:paraId="27B1CF79" w14:textId="77777777" w:rsidR="00F46808" w:rsidRDefault="00F46808" w:rsidP="00F46808">
      <w:pPr>
        <w:spacing w:after="0"/>
        <w:ind w:right="27"/>
        <w:jc w:val="both"/>
        <w:rPr>
          <w:rFonts w:ascii="Calibri" w:hAnsi="Calibri" w:cs="Times New Roman"/>
          <w:b/>
          <w:sz w:val="26"/>
          <w:szCs w:val="26"/>
          <w:lang w:val="en-US"/>
        </w:rPr>
      </w:pPr>
      <w:r w:rsidRPr="0096168D">
        <w:rPr>
          <w:rFonts w:ascii="Arial" w:hAnsi="Arial" w:cs="Arial"/>
          <w:b/>
          <w:sz w:val="28"/>
          <w:szCs w:val="28"/>
          <w:lang w:val="en-US"/>
        </w:rPr>
        <w:t>R</w:t>
      </w:r>
      <w:r>
        <w:rPr>
          <w:b/>
          <w:sz w:val="26"/>
          <w:szCs w:val="26"/>
          <w:lang w:val="en-US"/>
        </w:rPr>
        <w:t>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6B710FB3" w14:textId="77777777" w:rsidR="00F46808" w:rsidRDefault="00F46808" w:rsidP="00F46808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                                                                                                                                                    </w:t>
      </w:r>
    </w:p>
    <w:p w14:paraId="6B742F73" w14:textId="77777777" w:rsidR="00F46808" w:rsidRDefault="00F46808" w:rsidP="00F46808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634D3E7E" w14:textId="77777777" w:rsidR="00F46808" w:rsidRDefault="00F46808" w:rsidP="00F46808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25636162" w14:textId="77777777" w:rsidR="00F46808" w:rsidRDefault="00F46808" w:rsidP="00F46808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PP                                                                                                                                                 </w:t>
      </w:r>
    </w:p>
    <w:p w14:paraId="709BBEDF" w14:textId="77777777" w:rsidR="00F46808" w:rsidRDefault="00F46808" w:rsidP="00F46808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21F65BC9" w14:textId="77777777" w:rsidR="00F46808" w:rsidRDefault="00F46808" w:rsidP="00F46808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032C01B8" w14:textId="77777777" w:rsidR="00F46808" w:rsidRDefault="00F46808" w:rsidP="00F46808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4A4A9F33" w14:textId="77777777" w:rsidR="00F46808" w:rsidRDefault="00F46808" w:rsidP="00F46808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2BCA3994" w14:textId="77777777" w:rsidR="00F46808" w:rsidRDefault="00F46808" w:rsidP="00F46808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080FA947" w14:textId="77777777" w:rsidR="00F46808" w:rsidRDefault="00F46808" w:rsidP="00F46808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5BDDB958" w14:textId="77777777" w:rsidR="00F46808" w:rsidRDefault="00F46808" w:rsidP="00F46808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641C59C8" w14:textId="77777777" w:rsidR="00F46808" w:rsidRDefault="00F46808" w:rsidP="00F46808">
      <w:pPr>
        <w:tabs>
          <w:tab w:val="left" w:pos="3969"/>
        </w:tabs>
        <w:spacing w:after="0"/>
        <w:rPr>
          <w:b/>
          <w:sz w:val="26"/>
        </w:rPr>
      </w:pPr>
      <w:r>
        <w:rPr>
          <w:b/>
          <w:sz w:val="26"/>
        </w:rPr>
        <w:t xml:space="preserve">ALMIR NICOLAY                                                      </w:t>
      </w:r>
    </w:p>
    <w:p w14:paraId="2EAD2E51" w14:textId="77777777" w:rsidR="00F46808" w:rsidRPr="00333024" w:rsidRDefault="00F46808" w:rsidP="00F46808">
      <w:pPr>
        <w:tabs>
          <w:tab w:val="left" w:pos="3969"/>
        </w:tabs>
        <w:spacing w:after="0"/>
        <w:rPr>
          <w:b/>
          <w:sz w:val="26"/>
          <w:szCs w:val="2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                 </w:t>
      </w:r>
    </w:p>
    <w:p w14:paraId="44D6990A" w14:textId="77777777" w:rsidR="00F46808" w:rsidRDefault="00F46808" w:rsidP="00F46808">
      <w:pPr>
        <w:spacing w:after="0"/>
        <w:ind w:right="-681"/>
      </w:pPr>
      <w:r>
        <w:rPr>
          <w:rFonts w:ascii="Arial" w:hAnsi="Arial"/>
          <w:b/>
          <w:sz w:val="16"/>
        </w:rPr>
        <w:t xml:space="preserve">                                                      </w:t>
      </w:r>
    </w:p>
    <w:p w14:paraId="77B9F6A3" w14:textId="77777777" w:rsidR="00F46808" w:rsidRDefault="00F46808" w:rsidP="00F46808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14:paraId="3437BB89" w14:textId="77777777" w:rsidR="00F46808" w:rsidRDefault="00F46808" w:rsidP="00F46808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59223509" w14:textId="77777777" w:rsidR="00F46808" w:rsidRDefault="00F46808" w:rsidP="00F46808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gramStart"/>
      <w:r>
        <w:rPr>
          <w:b/>
          <w:sz w:val="26"/>
          <w:szCs w:val="26"/>
          <w:lang w:val="en-US"/>
        </w:rPr>
        <w:t>CARMEN  R</w:t>
      </w:r>
      <w:proofErr w:type="gramEnd"/>
      <w:r>
        <w:rPr>
          <w:b/>
          <w:sz w:val="26"/>
          <w:szCs w:val="26"/>
          <w:lang w:val="en-US"/>
        </w:rPr>
        <w:t xml:space="preserve">. BOHN SEIDEL                </w:t>
      </w:r>
    </w:p>
    <w:p w14:paraId="105971F0" w14:textId="77777777" w:rsidR="00F46808" w:rsidRDefault="00F46808" w:rsidP="00F46808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5274CB98" w14:textId="77777777" w:rsidR="00F46808" w:rsidRDefault="00F46808" w:rsidP="00F46808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65B36407" w14:textId="77777777" w:rsidR="00F46808" w:rsidRDefault="00F46808" w:rsidP="00F46808">
      <w:pPr>
        <w:spacing w:after="0"/>
        <w:ind w:right="-681" w:hanging="284"/>
        <w:rPr>
          <w:b/>
          <w:sz w:val="26"/>
          <w:szCs w:val="26"/>
        </w:rPr>
      </w:pPr>
    </w:p>
    <w:p w14:paraId="2E114A45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  <w:r>
        <w:rPr>
          <w:b/>
          <w:sz w:val="26"/>
          <w:szCs w:val="26"/>
        </w:rPr>
        <w:t>JAIÊ DAVI PUHL</w:t>
      </w:r>
      <w:r>
        <w:rPr>
          <w:b/>
          <w:sz w:val="26"/>
        </w:rPr>
        <w:t xml:space="preserve">    </w:t>
      </w:r>
    </w:p>
    <w:p w14:paraId="685AF7DB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  <w:r>
        <w:t>Assessor de Imprensa do Legislativo</w:t>
      </w:r>
      <w:r>
        <w:rPr>
          <w:b/>
          <w:sz w:val="26"/>
          <w:szCs w:val="26"/>
        </w:rPr>
        <w:t xml:space="preserve">                                               </w:t>
      </w:r>
    </w:p>
    <w:p w14:paraId="04E36EA5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4185A81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554C0EF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F7A61E6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50A7C91" w14:textId="77777777" w:rsidR="00F46808" w:rsidRDefault="00F46808" w:rsidP="00F46808">
      <w:pPr>
        <w:ind w:right="27"/>
        <w:jc w:val="both"/>
        <w:rPr>
          <w:rFonts w:ascii="Arial" w:hAnsi="Arial" w:cs="Arial"/>
          <w:sz w:val="28"/>
          <w:szCs w:val="28"/>
        </w:rPr>
      </w:pPr>
    </w:p>
    <w:p w14:paraId="7E596924" w14:textId="77777777" w:rsidR="00F46808" w:rsidRDefault="00F46808" w:rsidP="00F4680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40A74CD0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D3A97CF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BDECEA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DAA5FE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C2D8078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C8C1625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153A489C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780040DD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CC5675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sectPr w:rsidR="000F342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2BA7C" w14:textId="77777777" w:rsidR="003C7B43" w:rsidRDefault="003C7B43" w:rsidP="008E0E3B">
      <w:pPr>
        <w:spacing w:after="0" w:line="240" w:lineRule="auto"/>
      </w:pPr>
      <w:r>
        <w:separator/>
      </w:r>
    </w:p>
  </w:endnote>
  <w:endnote w:type="continuationSeparator" w:id="0">
    <w:p w14:paraId="073BFF86" w14:textId="77777777" w:rsidR="003C7B43" w:rsidRDefault="003C7B43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3DA91" w14:textId="77777777" w:rsidR="003C7B43" w:rsidRDefault="003C7B43" w:rsidP="008E0E3B">
      <w:pPr>
        <w:spacing w:after="0" w:line="240" w:lineRule="auto"/>
      </w:pPr>
      <w:r>
        <w:separator/>
      </w:r>
    </w:p>
  </w:footnote>
  <w:footnote w:type="continuationSeparator" w:id="0">
    <w:p w14:paraId="23FD3187" w14:textId="77777777" w:rsidR="003C7B43" w:rsidRDefault="003C7B43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2C3872"/>
    <w:multiLevelType w:val="hybridMultilevel"/>
    <w:tmpl w:val="3970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10849"/>
    <w:rsid w:val="00011685"/>
    <w:rsid w:val="00011DAE"/>
    <w:rsid w:val="00013561"/>
    <w:rsid w:val="000139E4"/>
    <w:rsid w:val="00013ECF"/>
    <w:rsid w:val="00014530"/>
    <w:rsid w:val="0002244D"/>
    <w:rsid w:val="00023C83"/>
    <w:rsid w:val="00033EA6"/>
    <w:rsid w:val="00035A71"/>
    <w:rsid w:val="00037ED8"/>
    <w:rsid w:val="000455DE"/>
    <w:rsid w:val="000472AC"/>
    <w:rsid w:val="00051E4D"/>
    <w:rsid w:val="0005310E"/>
    <w:rsid w:val="00057160"/>
    <w:rsid w:val="00066C58"/>
    <w:rsid w:val="0007070E"/>
    <w:rsid w:val="00071FE5"/>
    <w:rsid w:val="00076EB6"/>
    <w:rsid w:val="00080030"/>
    <w:rsid w:val="00084347"/>
    <w:rsid w:val="00092AB2"/>
    <w:rsid w:val="00095161"/>
    <w:rsid w:val="000A67D0"/>
    <w:rsid w:val="000B25DD"/>
    <w:rsid w:val="000B4E78"/>
    <w:rsid w:val="000B522D"/>
    <w:rsid w:val="000C3FBD"/>
    <w:rsid w:val="000C5179"/>
    <w:rsid w:val="000D1FD7"/>
    <w:rsid w:val="000D3FF7"/>
    <w:rsid w:val="000D7C74"/>
    <w:rsid w:val="000E0F66"/>
    <w:rsid w:val="000F1267"/>
    <w:rsid w:val="000F342A"/>
    <w:rsid w:val="000F5021"/>
    <w:rsid w:val="000F6AB2"/>
    <w:rsid w:val="001003C0"/>
    <w:rsid w:val="001038C4"/>
    <w:rsid w:val="00105C51"/>
    <w:rsid w:val="00106DF6"/>
    <w:rsid w:val="00116169"/>
    <w:rsid w:val="00123FA0"/>
    <w:rsid w:val="0013411F"/>
    <w:rsid w:val="00135B42"/>
    <w:rsid w:val="001419FA"/>
    <w:rsid w:val="00141FBB"/>
    <w:rsid w:val="001470B9"/>
    <w:rsid w:val="001538CD"/>
    <w:rsid w:val="0015427D"/>
    <w:rsid w:val="001641B4"/>
    <w:rsid w:val="001667C2"/>
    <w:rsid w:val="00166A7F"/>
    <w:rsid w:val="00166B71"/>
    <w:rsid w:val="00174EF6"/>
    <w:rsid w:val="00186588"/>
    <w:rsid w:val="001915A7"/>
    <w:rsid w:val="00192882"/>
    <w:rsid w:val="00195172"/>
    <w:rsid w:val="001A3DEC"/>
    <w:rsid w:val="001A5A5A"/>
    <w:rsid w:val="001B6B38"/>
    <w:rsid w:val="001C1FCF"/>
    <w:rsid w:val="001C47F1"/>
    <w:rsid w:val="001D3357"/>
    <w:rsid w:val="001E3ACC"/>
    <w:rsid w:val="001F2885"/>
    <w:rsid w:val="001F382C"/>
    <w:rsid w:val="001F5657"/>
    <w:rsid w:val="001F56F8"/>
    <w:rsid w:val="001F6ED7"/>
    <w:rsid w:val="001F7FBF"/>
    <w:rsid w:val="0020681A"/>
    <w:rsid w:val="0021421C"/>
    <w:rsid w:val="00225202"/>
    <w:rsid w:val="00231056"/>
    <w:rsid w:val="002325A5"/>
    <w:rsid w:val="00232C00"/>
    <w:rsid w:val="00234348"/>
    <w:rsid w:val="002357B7"/>
    <w:rsid w:val="00241C0B"/>
    <w:rsid w:val="00242EB3"/>
    <w:rsid w:val="002440E7"/>
    <w:rsid w:val="00251FCB"/>
    <w:rsid w:val="00253EA2"/>
    <w:rsid w:val="0026536A"/>
    <w:rsid w:val="00266BEA"/>
    <w:rsid w:val="00270752"/>
    <w:rsid w:val="00275EA5"/>
    <w:rsid w:val="0027708C"/>
    <w:rsid w:val="00280180"/>
    <w:rsid w:val="002816E7"/>
    <w:rsid w:val="00295506"/>
    <w:rsid w:val="00296631"/>
    <w:rsid w:val="002A0093"/>
    <w:rsid w:val="002B7209"/>
    <w:rsid w:val="002C3DAF"/>
    <w:rsid w:val="002C5626"/>
    <w:rsid w:val="002D023E"/>
    <w:rsid w:val="002D519F"/>
    <w:rsid w:val="002E2A86"/>
    <w:rsid w:val="002E7967"/>
    <w:rsid w:val="002F07FA"/>
    <w:rsid w:val="002F25BE"/>
    <w:rsid w:val="003003A9"/>
    <w:rsid w:val="00300BD3"/>
    <w:rsid w:val="003072DC"/>
    <w:rsid w:val="0031569F"/>
    <w:rsid w:val="00331B85"/>
    <w:rsid w:val="00332A0E"/>
    <w:rsid w:val="00333024"/>
    <w:rsid w:val="00354322"/>
    <w:rsid w:val="00357502"/>
    <w:rsid w:val="00364470"/>
    <w:rsid w:val="00364AA2"/>
    <w:rsid w:val="003808E7"/>
    <w:rsid w:val="00383BB6"/>
    <w:rsid w:val="003878C4"/>
    <w:rsid w:val="003916DC"/>
    <w:rsid w:val="00396400"/>
    <w:rsid w:val="003A06DA"/>
    <w:rsid w:val="003A35BE"/>
    <w:rsid w:val="003B08ED"/>
    <w:rsid w:val="003B2FA2"/>
    <w:rsid w:val="003C76A5"/>
    <w:rsid w:val="003C7B43"/>
    <w:rsid w:val="003D0319"/>
    <w:rsid w:val="003D4847"/>
    <w:rsid w:val="003D4889"/>
    <w:rsid w:val="003D4DC2"/>
    <w:rsid w:val="003D78CA"/>
    <w:rsid w:val="003E2605"/>
    <w:rsid w:val="003E5B93"/>
    <w:rsid w:val="003F05C8"/>
    <w:rsid w:val="003F1CD1"/>
    <w:rsid w:val="003F5B2A"/>
    <w:rsid w:val="0040159B"/>
    <w:rsid w:val="004135D0"/>
    <w:rsid w:val="00414DF7"/>
    <w:rsid w:val="00416174"/>
    <w:rsid w:val="0042271F"/>
    <w:rsid w:val="00425493"/>
    <w:rsid w:val="00431EB0"/>
    <w:rsid w:val="0043364B"/>
    <w:rsid w:val="00433BA6"/>
    <w:rsid w:val="00434147"/>
    <w:rsid w:val="004451DA"/>
    <w:rsid w:val="00447A72"/>
    <w:rsid w:val="004503E1"/>
    <w:rsid w:val="00454BBD"/>
    <w:rsid w:val="0046167E"/>
    <w:rsid w:val="00465D5A"/>
    <w:rsid w:val="004806E5"/>
    <w:rsid w:val="00481DFC"/>
    <w:rsid w:val="0048737E"/>
    <w:rsid w:val="0048758E"/>
    <w:rsid w:val="00491D9E"/>
    <w:rsid w:val="00491DC1"/>
    <w:rsid w:val="00496233"/>
    <w:rsid w:val="004A0BF9"/>
    <w:rsid w:val="004A682A"/>
    <w:rsid w:val="004B1EFF"/>
    <w:rsid w:val="004B5C9C"/>
    <w:rsid w:val="004C2F13"/>
    <w:rsid w:val="004C6559"/>
    <w:rsid w:val="004C671F"/>
    <w:rsid w:val="004C704E"/>
    <w:rsid w:val="004C7730"/>
    <w:rsid w:val="004D361F"/>
    <w:rsid w:val="004D47A2"/>
    <w:rsid w:val="004E0FFE"/>
    <w:rsid w:val="004F179A"/>
    <w:rsid w:val="004F443F"/>
    <w:rsid w:val="004F4D8F"/>
    <w:rsid w:val="0050059C"/>
    <w:rsid w:val="005033DA"/>
    <w:rsid w:val="0050432F"/>
    <w:rsid w:val="0050750D"/>
    <w:rsid w:val="005155EA"/>
    <w:rsid w:val="00526947"/>
    <w:rsid w:val="00526FA3"/>
    <w:rsid w:val="00532F5D"/>
    <w:rsid w:val="00534CB4"/>
    <w:rsid w:val="005353BE"/>
    <w:rsid w:val="00540433"/>
    <w:rsid w:val="00541BA1"/>
    <w:rsid w:val="005456B9"/>
    <w:rsid w:val="00552689"/>
    <w:rsid w:val="0055313E"/>
    <w:rsid w:val="00573B9C"/>
    <w:rsid w:val="00574384"/>
    <w:rsid w:val="005902B5"/>
    <w:rsid w:val="00590FD1"/>
    <w:rsid w:val="005952FF"/>
    <w:rsid w:val="00596FF2"/>
    <w:rsid w:val="005A206D"/>
    <w:rsid w:val="005A6C9A"/>
    <w:rsid w:val="005B479D"/>
    <w:rsid w:val="005C0298"/>
    <w:rsid w:val="005C3E34"/>
    <w:rsid w:val="005C6B64"/>
    <w:rsid w:val="005D172C"/>
    <w:rsid w:val="005D41B6"/>
    <w:rsid w:val="005E4EDA"/>
    <w:rsid w:val="005F1445"/>
    <w:rsid w:val="005F2582"/>
    <w:rsid w:val="005F2B28"/>
    <w:rsid w:val="005F3A24"/>
    <w:rsid w:val="00601531"/>
    <w:rsid w:val="006115F4"/>
    <w:rsid w:val="00617A15"/>
    <w:rsid w:val="006218E4"/>
    <w:rsid w:val="00627D42"/>
    <w:rsid w:val="00631DF3"/>
    <w:rsid w:val="0065084A"/>
    <w:rsid w:val="00651C89"/>
    <w:rsid w:val="006537EE"/>
    <w:rsid w:val="0066064D"/>
    <w:rsid w:val="006746E4"/>
    <w:rsid w:val="00690405"/>
    <w:rsid w:val="0069355F"/>
    <w:rsid w:val="0069535C"/>
    <w:rsid w:val="006A244A"/>
    <w:rsid w:val="006C4E85"/>
    <w:rsid w:val="006D1600"/>
    <w:rsid w:val="006E3F3B"/>
    <w:rsid w:val="006F2712"/>
    <w:rsid w:val="00703ECC"/>
    <w:rsid w:val="00711AC4"/>
    <w:rsid w:val="00717178"/>
    <w:rsid w:val="007217B0"/>
    <w:rsid w:val="00724962"/>
    <w:rsid w:val="0073591E"/>
    <w:rsid w:val="00746DB7"/>
    <w:rsid w:val="0075185B"/>
    <w:rsid w:val="00751F9E"/>
    <w:rsid w:val="00753E48"/>
    <w:rsid w:val="00775E39"/>
    <w:rsid w:val="00777487"/>
    <w:rsid w:val="007850E2"/>
    <w:rsid w:val="00793FAA"/>
    <w:rsid w:val="007940B0"/>
    <w:rsid w:val="007A3673"/>
    <w:rsid w:val="007A3EA5"/>
    <w:rsid w:val="007B3AFC"/>
    <w:rsid w:val="007C01B5"/>
    <w:rsid w:val="007C0C36"/>
    <w:rsid w:val="007C65F1"/>
    <w:rsid w:val="007F7D47"/>
    <w:rsid w:val="00801C97"/>
    <w:rsid w:val="008111E6"/>
    <w:rsid w:val="0081715A"/>
    <w:rsid w:val="0082066F"/>
    <w:rsid w:val="008266A1"/>
    <w:rsid w:val="008275F5"/>
    <w:rsid w:val="0084379A"/>
    <w:rsid w:val="0084738B"/>
    <w:rsid w:val="00891627"/>
    <w:rsid w:val="008943C8"/>
    <w:rsid w:val="008A7410"/>
    <w:rsid w:val="008B1060"/>
    <w:rsid w:val="008B17D9"/>
    <w:rsid w:val="008B6A5C"/>
    <w:rsid w:val="008D0AC7"/>
    <w:rsid w:val="008D19FE"/>
    <w:rsid w:val="008D635F"/>
    <w:rsid w:val="008E0E3B"/>
    <w:rsid w:val="008E3A72"/>
    <w:rsid w:val="008E5857"/>
    <w:rsid w:val="008F4676"/>
    <w:rsid w:val="00912027"/>
    <w:rsid w:val="00916907"/>
    <w:rsid w:val="009170A4"/>
    <w:rsid w:val="00924362"/>
    <w:rsid w:val="00930751"/>
    <w:rsid w:val="009321A3"/>
    <w:rsid w:val="009326CF"/>
    <w:rsid w:val="009440FD"/>
    <w:rsid w:val="00944D21"/>
    <w:rsid w:val="00951224"/>
    <w:rsid w:val="009662D5"/>
    <w:rsid w:val="00966BF9"/>
    <w:rsid w:val="00972DE1"/>
    <w:rsid w:val="0098705A"/>
    <w:rsid w:val="00987605"/>
    <w:rsid w:val="00996051"/>
    <w:rsid w:val="00996D7B"/>
    <w:rsid w:val="009D38D5"/>
    <w:rsid w:val="009E543E"/>
    <w:rsid w:val="009E5B96"/>
    <w:rsid w:val="009F6428"/>
    <w:rsid w:val="00A01A94"/>
    <w:rsid w:val="00A12F9A"/>
    <w:rsid w:val="00A13C22"/>
    <w:rsid w:val="00A167C1"/>
    <w:rsid w:val="00A20A7F"/>
    <w:rsid w:val="00A27952"/>
    <w:rsid w:val="00A44AA4"/>
    <w:rsid w:val="00A54E6B"/>
    <w:rsid w:val="00A55B1D"/>
    <w:rsid w:val="00A56D92"/>
    <w:rsid w:val="00A6030B"/>
    <w:rsid w:val="00A60BEA"/>
    <w:rsid w:val="00A67689"/>
    <w:rsid w:val="00A72370"/>
    <w:rsid w:val="00A74AA6"/>
    <w:rsid w:val="00A76EA6"/>
    <w:rsid w:val="00A84D26"/>
    <w:rsid w:val="00A84EB8"/>
    <w:rsid w:val="00A93DD4"/>
    <w:rsid w:val="00A9604C"/>
    <w:rsid w:val="00AA17D9"/>
    <w:rsid w:val="00AA1F92"/>
    <w:rsid w:val="00AB60FC"/>
    <w:rsid w:val="00AD7960"/>
    <w:rsid w:val="00AE1640"/>
    <w:rsid w:val="00AF26F9"/>
    <w:rsid w:val="00B02785"/>
    <w:rsid w:val="00B03C09"/>
    <w:rsid w:val="00B070A8"/>
    <w:rsid w:val="00B13B58"/>
    <w:rsid w:val="00B24BEC"/>
    <w:rsid w:val="00B26A43"/>
    <w:rsid w:val="00B37BF8"/>
    <w:rsid w:val="00B40931"/>
    <w:rsid w:val="00B43D62"/>
    <w:rsid w:val="00B45E2A"/>
    <w:rsid w:val="00B465DC"/>
    <w:rsid w:val="00B5075E"/>
    <w:rsid w:val="00B56583"/>
    <w:rsid w:val="00B573A2"/>
    <w:rsid w:val="00B64BFD"/>
    <w:rsid w:val="00B734FD"/>
    <w:rsid w:val="00B736FE"/>
    <w:rsid w:val="00B75377"/>
    <w:rsid w:val="00B75808"/>
    <w:rsid w:val="00B80A92"/>
    <w:rsid w:val="00B85786"/>
    <w:rsid w:val="00B942C2"/>
    <w:rsid w:val="00BA00A1"/>
    <w:rsid w:val="00BA0B63"/>
    <w:rsid w:val="00BA1A0C"/>
    <w:rsid w:val="00BB199A"/>
    <w:rsid w:val="00BE0200"/>
    <w:rsid w:val="00BE14CF"/>
    <w:rsid w:val="00BE198E"/>
    <w:rsid w:val="00BE35A7"/>
    <w:rsid w:val="00BF5345"/>
    <w:rsid w:val="00C12E27"/>
    <w:rsid w:val="00C14D82"/>
    <w:rsid w:val="00C16942"/>
    <w:rsid w:val="00C3417B"/>
    <w:rsid w:val="00C41C3B"/>
    <w:rsid w:val="00C47D25"/>
    <w:rsid w:val="00C50014"/>
    <w:rsid w:val="00C51FAB"/>
    <w:rsid w:val="00C54F51"/>
    <w:rsid w:val="00C56A2E"/>
    <w:rsid w:val="00C6522D"/>
    <w:rsid w:val="00C65474"/>
    <w:rsid w:val="00C71388"/>
    <w:rsid w:val="00C80168"/>
    <w:rsid w:val="00C80C58"/>
    <w:rsid w:val="00C80F6D"/>
    <w:rsid w:val="00C83705"/>
    <w:rsid w:val="00C861DE"/>
    <w:rsid w:val="00C870B8"/>
    <w:rsid w:val="00C9224C"/>
    <w:rsid w:val="00CA196E"/>
    <w:rsid w:val="00CA36E7"/>
    <w:rsid w:val="00CA7F68"/>
    <w:rsid w:val="00CB20A3"/>
    <w:rsid w:val="00CB589C"/>
    <w:rsid w:val="00CB7AD0"/>
    <w:rsid w:val="00CC1436"/>
    <w:rsid w:val="00CC329F"/>
    <w:rsid w:val="00CC4446"/>
    <w:rsid w:val="00CC5571"/>
    <w:rsid w:val="00CD4CC5"/>
    <w:rsid w:val="00CE2EFB"/>
    <w:rsid w:val="00CE30E2"/>
    <w:rsid w:val="00CE525F"/>
    <w:rsid w:val="00CF0B39"/>
    <w:rsid w:val="00CF39BF"/>
    <w:rsid w:val="00CF7668"/>
    <w:rsid w:val="00D05860"/>
    <w:rsid w:val="00D0738A"/>
    <w:rsid w:val="00D07AFA"/>
    <w:rsid w:val="00D410BA"/>
    <w:rsid w:val="00D628E6"/>
    <w:rsid w:val="00D9001C"/>
    <w:rsid w:val="00D90493"/>
    <w:rsid w:val="00D9121D"/>
    <w:rsid w:val="00D95545"/>
    <w:rsid w:val="00DA029B"/>
    <w:rsid w:val="00DA7081"/>
    <w:rsid w:val="00DB3613"/>
    <w:rsid w:val="00DC0F91"/>
    <w:rsid w:val="00DC66C8"/>
    <w:rsid w:val="00DC7780"/>
    <w:rsid w:val="00DD4470"/>
    <w:rsid w:val="00DE5E85"/>
    <w:rsid w:val="00DE7BFC"/>
    <w:rsid w:val="00DF0B62"/>
    <w:rsid w:val="00DF1ECB"/>
    <w:rsid w:val="00DF26E6"/>
    <w:rsid w:val="00DF37A4"/>
    <w:rsid w:val="00E01674"/>
    <w:rsid w:val="00E10A70"/>
    <w:rsid w:val="00E15167"/>
    <w:rsid w:val="00E176C2"/>
    <w:rsid w:val="00E17799"/>
    <w:rsid w:val="00E1796B"/>
    <w:rsid w:val="00E20E6D"/>
    <w:rsid w:val="00E450A3"/>
    <w:rsid w:val="00E57964"/>
    <w:rsid w:val="00E72CEE"/>
    <w:rsid w:val="00E73032"/>
    <w:rsid w:val="00E73B93"/>
    <w:rsid w:val="00E75082"/>
    <w:rsid w:val="00E84287"/>
    <w:rsid w:val="00E90C00"/>
    <w:rsid w:val="00E91674"/>
    <w:rsid w:val="00E94BCB"/>
    <w:rsid w:val="00EA2128"/>
    <w:rsid w:val="00EA4BC3"/>
    <w:rsid w:val="00EA71A7"/>
    <w:rsid w:val="00EC1F19"/>
    <w:rsid w:val="00EC353A"/>
    <w:rsid w:val="00EC56AD"/>
    <w:rsid w:val="00EE06A3"/>
    <w:rsid w:val="00EF2507"/>
    <w:rsid w:val="00EF42BB"/>
    <w:rsid w:val="00EF6D9C"/>
    <w:rsid w:val="00EF74EF"/>
    <w:rsid w:val="00F02715"/>
    <w:rsid w:val="00F1111D"/>
    <w:rsid w:val="00F16EDA"/>
    <w:rsid w:val="00F25F5A"/>
    <w:rsid w:val="00F365EB"/>
    <w:rsid w:val="00F46808"/>
    <w:rsid w:val="00F5725D"/>
    <w:rsid w:val="00F57CD4"/>
    <w:rsid w:val="00F74207"/>
    <w:rsid w:val="00F822FC"/>
    <w:rsid w:val="00F82B9A"/>
    <w:rsid w:val="00F83B44"/>
    <w:rsid w:val="00F8779A"/>
    <w:rsid w:val="00FA42F6"/>
    <w:rsid w:val="00FA4E1E"/>
    <w:rsid w:val="00FC5672"/>
    <w:rsid w:val="00FC6F4C"/>
    <w:rsid w:val="00FD3ED5"/>
    <w:rsid w:val="00FD47DA"/>
    <w:rsid w:val="00FD7871"/>
    <w:rsid w:val="00FE38BC"/>
    <w:rsid w:val="00FE57CD"/>
    <w:rsid w:val="00FE75D9"/>
    <w:rsid w:val="00FF390A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6840-0829-41A3-95EA-9F40B404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4944</TotalTime>
  <Pages>5</Pages>
  <Words>1662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254</cp:revision>
  <cp:lastPrinted>2024-06-06T17:28:00Z</cp:lastPrinted>
  <dcterms:created xsi:type="dcterms:W3CDTF">2023-01-10T20:08:00Z</dcterms:created>
  <dcterms:modified xsi:type="dcterms:W3CDTF">2024-12-05T13:37:00Z</dcterms:modified>
</cp:coreProperties>
</file>